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87" w:rsidRPr="00106787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 xml:space="preserve">Доклад  </w:t>
      </w:r>
    </w:p>
    <w:p w:rsidR="004D5FEF" w:rsidRPr="004D5FEF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«Кардымовский район» Смоленской области</w:t>
      </w:r>
      <w:r>
        <w:rPr>
          <w:b/>
          <w:sz w:val="28"/>
          <w:szCs w:val="28"/>
        </w:rPr>
        <w:t xml:space="preserve"> </w:t>
      </w:r>
    </w:p>
    <w:p w:rsidR="00886888" w:rsidRDefault="00106787" w:rsidP="0010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442BA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767931" w:rsidRDefault="00767931" w:rsidP="00106787">
      <w:pPr>
        <w:jc w:val="center"/>
        <w:rPr>
          <w:b/>
          <w:sz w:val="28"/>
          <w:szCs w:val="28"/>
        </w:rPr>
      </w:pPr>
    </w:p>
    <w:p w:rsidR="00106787" w:rsidRPr="00106787" w:rsidRDefault="00426772" w:rsidP="00F26520">
      <w:pPr>
        <w:rPr>
          <w:b/>
          <w:sz w:val="28"/>
          <w:szCs w:val="28"/>
        </w:rPr>
      </w:pPr>
      <w:r>
        <w:t xml:space="preserve">                        </w:t>
      </w:r>
      <w:r w:rsidR="00106787" w:rsidRPr="00106787">
        <w:rPr>
          <w:b/>
          <w:sz w:val="28"/>
          <w:szCs w:val="28"/>
        </w:rPr>
        <w:t>Раздел 1.</w:t>
      </w:r>
      <w:r w:rsidR="00A856C7">
        <w:rPr>
          <w:b/>
          <w:sz w:val="28"/>
          <w:szCs w:val="28"/>
        </w:rPr>
        <w:t xml:space="preserve"> </w:t>
      </w:r>
      <w:r w:rsidR="00106787" w:rsidRPr="00106787">
        <w:rPr>
          <w:b/>
          <w:sz w:val="28"/>
          <w:szCs w:val="28"/>
        </w:rPr>
        <w:t>Состояние нормативно-правового регулирования в</w:t>
      </w:r>
    </w:p>
    <w:p w:rsidR="00106787" w:rsidRPr="00106787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соответствующей сфере деятельности</w:t>
      </w:r>
    </w:p>
    <w:p w:rsidR="00AE35FE" w:rsidRPr="00106787" w:rsidRDefault="00AE35FE" w:rsidP="00106787">
      <w:pPr>
        <w:ind w:firstLine="709"/>
        <w:jc w:val="both"/>
        <w:rPr>
          <w:sz w:val="28"/>
          <w:szCs w:val="28"/>
        </w:rPr>
      </w:pPr>
    </w:p>
    <w:p w:rsidR="00E71EDB" w:rsidRDefault="00A561D5" w:rsidP="00283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действующей нормативно-правовой базе н</w:t>
      </w:r>
      <w:r w:rsidR="000F3EE8">
        <w:rPr>
          <w:rFonts w:ascii="Times New Roman" w:hAnsi="Times New Roman" w:cs="Times New Roman"/>
          <w:sz w:val="28"/>
          <w:szCs w:val="28"/>
        </w:rPr>
        <w:t>а территории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Кардымовско</w:t>
      </w:r>
      <w:r w:rsidR="000F3EE8">
        <w:rPr>
          <w:rFonts w:ascii="Times New Roman" w:hAnsi="Times New Roman" w:cs="Times New Roman"/>
          <w:sz w:val="28"/>
          <w:szCs w:val="28"/>
        </w:rPr>
        <w:t>го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EE8">
        <w:rPr>
          <w:rFonts w:ascii="Times New Roman" w:hAnsi="Times New Roman" w:cs="Times New Roman"/>
          <w:sz w:val="28"/>
          <w:szCs w:val="28"/>
        </w:rPr>
        <w:t>а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следующих видов муниципального контроля</w:t>
      </w:r>
      <w:r w:rsidR="00E71EDB">
        <w:rPr>
          <w:rFonts w:ascii="Times New Roman" w:hAnsi="Times New Roman" w:cs="Times New Roman"/>
          <w:sz w:val="28"/>
          <w:szCs w:val="28"/>
        </w:rPr>
        <w:t>,</w:t>
      </w:r>
      <w:r w:rsidR="00E71EDB" w:rsidRPr="00E71EDB">
        <w:rPr>
          <w:rFonts w:ascii="Times New Roman" w:hAnsi="Times New Roman" w:cs="Times New Roman"/>
          <w:sz w:val="28"/>
          <w:szCs w:val="28"/>
        </w:rPr>
        <w:t xml:space="preserve"> </w:t>
      </w:r>
      <w:r w:rsidR="00E71EDB" w:rsidRPr="000F3EE8">
        <w:rPr>
          <w:rFonts w:ascii="Times New Roman" w:hAnsi="Times New Roman" w:cs="Times New Roman"/>
          <w:sz w:val="28"/>
          <w:szCs w:val="28"/>
        </w:rPr>
        <w:t>которые</w:t>
      </w:r>
      <w:r w:rsidR="00E71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1EDB" w:rsidRPr="0028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EDB">
        <w:rPr>
          <w:rFonts w:ascii="Times New Roman" w:hAnsi="Times New Roman" w:cs="Times New Roman"/>
          <w:sz w:val="28"/>
          <w:szCs w:val="28"/>
        </w:rPr>
        <w:t>по Федеральному закону от 06.10.2003</w:t>
      </w:r>
      <w:r w:rsidR="00B05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ED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отнесены к вопросам  местного значения:</w:t>
      </w:r>
    </w:p>
    <w:p w:rsidR="009A3219" w:rsidRDefault="00E71EDB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 xml:space="preserve">- </w:t>
      </w:r>
      <w:r w:rsidR="000F3EE8" w:rsidRPr="00B0542C">
        <w:rPr>
          <w:rFonts w:ascii="Times New Roman" w:hAnsi="Times New Roman" w:cs="Times New Roman"/>
          <w:sz w:val="28"/>
          <w:szCs w:val="28"/>
        </w:rPr>
        <w:t xml:space="preserve"> </w:t>
      </w:r>
      <w:r w:rsidR="009A3219" w:rsidRPr="00B0542C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9403D7">
        <w:rPr>
          <w:rFonts w:ascii="Times New Roman" w:hAnsi="Times New Roman" w:cs="Times New Roman"/>
          <w:sz w:val="28"/>
          <w:szCs w:val="28"/>
        </w:rPr>
        <w:t>;</w:t>
      </w:r>
    </w:p>
    <w:p w:rsidR="00692F3E" w:rsidRDefault="00692F3E" w:rsidP="00692F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>-  жилищный контроль;</w:t>
      </w:r>
    </w:p>
    <w:p w:rsidR="009403D7" w:rsidRPr="00B051D3" w:rsidRDefault="009403D7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4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2483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78E" w:rsidRPr="001A685D" w:rsidRDefault="00727FB9" w:rsidP="001A685D">
      <w:pPr>
        <w:pStyle w:val="2"/>
        <w:tabs>
          <w:tab w:val="left" w:pos="374"/>
        </w:tabs>
        <w:spacing w:after="0" w:line="240" w:lineRule="auto"/>
        <w:ind w:firstLine="709"/>
        <w:jc w:val="both"/>
      </w:pPr>
      <w:r>
        <w:t>Согласно Постановлению Администрации муниципального образования «Кардымовский район» Смоленской области от 22.12.2011 г</w:t>
      </w:r>
      <w:r w:rsidR="00B051D3">
        <w:t>ода</w:t>
      </w:r>
      <w:r>
        <w:t xml:space="preserve"> № 0722 «Об утверждении Порядка подготовки и обобщения сведений об организации и проведении муниципального контроля на территории муниципального образования «Кардымовский район» Смоленской области»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контроля»  функции по формированию формы статистического наблюдения № 1-контроль «Сведения об осуществлении государственного контроля (надзора) и муниципального контроля» и Доклада об осуществлении муниципального контроля </w:t>
      </w:r>
      <w:r w:rsidRPr="007B58C4">
        <w:rPr>
          <w:b/>
          <w:i/>
        </w:rPr>
        <w:t xml:space="preserve">в целом по району </w:t>
      </w:r>
      <w:r>
        <w:t>возложены на отдел экономики, инвестиций, имущественных отношений Администрации муниципального образования «Кардымовский район».</w:t>
      </w:r>
    </w:p>
    <w:p w:rsidR="00C26140" w:rsidRPr="00B526B1" w:rsidRDefault="00B0542C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6B1">
        <w:rPr>
          <w:rFonts w:ascii="Times New Roman" w:hAnsi="Times New Roman" w:cs="Times New Roman"/>
          <w:b/>
          <w:i/>
          <w:sz w:val="28"/>
          <w:szCs w:val="28"/>
        </w:rPr>
        <w:t>Земельный контроль</w:t>
      </w:r>
      <w:r w:rsidR="00C26140"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A576D" w:rsidRPr="00E60DB7" w:rsidRDefault="009A576D" w:rsidP="009A57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3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46003D">
        <w:rPr>
          <w:rFonts w:ascii="Times New Roman" w:hAnsi="Times New Roman" w:cs="Times New Roman"/>
          <w:sz w:val="28"/>
          <w:szCs w:val="28"/>
        </w:rPr>
        <w:t xml:space="preserve">  контроль  на территории муниципального образования «Кардымовский район» Смоленской области осуществляется Администрацией муниципального образования «Кардымовский район» Смоленской области</w:t>
      </w:r>
      <w:r w:rsidR="00B051D3">
        <w:rPr>
          <w:rFonts w:ascii="Times New Roman" w:hAnsi="Times New Roman" w:cs="Times New Roman"/>
          <w:sz w:val="28"/>
          <w:szCs w:val="28"/>
        </w:rPr>
        <w:t>.</w:t>
      </w:r>
      <w:r w:rsidRPr="00E60D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D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76D" w:rsidRPr="00893A21" w:rsidRDefault="009A576D" w:rsidP="009A576D">
      <w:pPr>
        <w:jc w:val="both"/>
        <w:rPr>
          <w:sz w:val="28"/>
          <w:szCs w:val="28"/>
        </w:rPr>
      </w:pPr>
      <w:r w:rsidRPr="00106787">
        <w:rPr>
          <w:color w:val="984806"/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Муниципальный земельный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Земельным </w:t>
      </w:r>
      <w:hyperlink r:id="rId8" w:history="1">
        <w:r w:rsidRPr="00893A21">
          <w:rPr>
            <w:sz w:val="28"/>
            <w:szCs w:val="28"/>
          </w:rPr>
          <w:t>кодексом</w:t>
        </w:r>
      </w:hyperlink>
      <w:r w:rsidRPr="00893A21">
        <w:rPr>
          <w:sz w:val="28"/>
          <w:szCs w:val="28"/>
        </w:rPr>
        <w:t xml:space="preserve"> Российской Федерации от 21 ноября 2001 года             № 136-ФЗ;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9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10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Постановлением Правительства Российской Федерации от 30 июня 2010 года № 489 «Об утверждении Правил подготовки органами государственного контроля </w:t>
      </w:r>
      <w:r w:rsidRPr="00893A21">
        <w:rPr>
          <w:sz w:val="28"/>
          <w:szCs w:val="28"/>
        </w:rPr>
        <w:lastRenderedPageBreak/>
        <w:t>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Методическими </w:t>
      </w:r>
      <w:hyperlink r:id="rId11" w:history="1">
        <w:r w:rsidRPr="00893A21">
          <w:rPr>
            <w:sz w:val="28"/>
            <w:szCs w:val="28"/>
          </w:rPr>
          <w:t>рекомендациями</w:t>
        </w:r>
      </w:hyperlink>
      <w:r w:rsidRPr="00893A21">
        <w:rPr>
          <w:sz w:val="28"/>
          <w:szCs w:val="28"/>
        </w:rPr>
        <w:t xml:space="preserve">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разработанными Федеральным агентством кадастра объектов недвижимости (письмо от 20 июля 2005 года № ММ/0644);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</w:t>
      </w:r>
      <w:r w:rsidR="00206B37">
        <w:rPr>
          <w:sz w:val="28"/>
          <w:szCs w:val="28"/>
        </w:rPr>
        <w:t>О</w:t>
      </w:r>
      <w:r w:rsidRPr="00893A21">
        <w:rPr>
          <w:sz w:val="28"/>
          <w:szCs w:val="28"/>
        </w:rPr>
        <w:t>бластным законом от 8 июля 2015 года № 102-з «О порядке осуществления муниципального земельного контроля на территории Смоленской области»;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 декабря 2014 года;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Уставом муниципального образования «Кардымовский район» Смоленской области;</w:t>
      </w:r>
    </w:p>
    <w:p w:rsidR="009A576D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Решение</w:t>
      </w:r>
      <w:r>
        <w:rPr>
          <w:sz w:val="28"/>
          <w:szCs w:val="28"/>
        </w:rPr>
        <w:t>м</w:t>
      </w:r>
      <w:r w:rsidRPr="00893A21">
        <w:rPr>
          <w:sz w:val="28"/>
          <w:szCs w:val="28"/>
        </w:rPr>
        <w:t xml:space="preserve"> Кардымовского районного Совета депутатов от  31.03.2016</w:t>
      </w:r>
      <w:r w:rsidR="00B051D3">
        <w:rPr>
          <w:sz w:val="28"/>
          <w:szCs w:val="28"/>
        </w:rPr>
        <w:t xml:space="preserve"> года</w:t>
      </w:r>
      <w:r w:rsidRPr="00893A21">
        <w:rPr>
          <w:sz w:val="28"/>
          <w:szCs w:val="28"/>
        </w:rPr>
        <w:t xml:space="preserve">  № 16 «Об определении органа, уполномоченного на осуществление муниципального земельного контроля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893A21">
        <w:rPr>
          <w:sz w:val="28"/>
          <w:szCs w:val="28"/>
        </w:rPr>
        <w:t xml:space="preserve"> </w:t>
      </w:r>
    </w:p>
    <w:p w:rsidR="009A576D" w:rsidRPr="00B93E2D" w:rsidRDefault="00843187" w:rsidP="009A576D">
      <w:pPr>
        <w:pStyle w:val="ConsPlusTitle"/>
        <w:tabs>
          <w:tab w:val="left" w:pos="0"/>
        </w:tabs>
        <w:ind w:right="-1" w:firstLine="709"/>
        <w:jc w:val="both"/>
        <w:rPr>
          <w:b w:val="0"/>
        </w:rPr>
      </w:pPr>
      <w:r>
        <w:t>-</w:t>
      </w:r>
      <w:r w:rsidR="009A576D">
        <w:t xml:space="preserve"> </w:t>
      </w:r>
      <w:r w:rsidR="009A576D" w:rsidRPr="00B93E2D">
        <w:rPr>
          <w:b w:val="0"/>
        </w:rPr>
        <w:t>Ад</w:t>
      </w:r>
      <w:r w:rsidR="009A576D" w:rsidRPr="005A2EF1">
        <w:rPr>
          <w:b w:val="0"/>
        </w:rPr>
        <w:t>министративн</w:t>
      </w:r>
      <w:r w:rsidR="009A576D">
        <w:rPr>
          <w:b w:val="0"/>
        </w:rPr>
        <w:t>ым</w:t>
      </w:r>
      <w:r w:rsidR="009A576D" w:rsidRPr="005A2EF1">
        <w:rPr>
          <w:b w:val="0"/>
        </w:rPr>
        <w:t xml:space="preserve"> регламе</w:t>
      </w:r>
      <w:r w:rsidR="009A576D">
        <w:rPr>
          <w:b w:val="0"/>
        </w:rPr>
        <w:t xml:space="preserve">нтом осуществления муниципального земельного контроля на </w:t>
      </w:r>
      <w:r w:rsidR="009A576D" w:rsidRPr="005A2EF1">
        <w:rPr>
          <w:b w:val="0"/>
        </w:rPr>
        <w:t>территории</w:t>
      </w:r>
      <w:r w:rsidR="009A576D">
        <w:rPr>
          <w:b w:val="0"/>
        </w:rPr>
        <w:t xml:space="preserve"> муниципального образования «Кардымовский район» Смоленской области, утвержденным </w:t>
      </w:r>
      <w:r w:rsidR="009A576D">
        <w:t xml:space="preserve"> </w:t>
      </w:r>
      <w:r w:rsidR="009A576D" w:rsidRPr="00B93E2D">
        <w:rPr>
          <w:b w:val="0"/>
        </w:rPr>
        <w:t>Постановлением Администрации муниципального образования «Кардымовский район» Смоленской области от  13.04.2016</w:t>
      </w:r>
      <w:r w:rsidR="00B051D3">
        <w:rPr>
          <w:b w:val="0"/>
        </w:rPr>
        <w:t xml:space="preserve"> года</w:t>
      </w:r>
      <w:r w:rsidR="009A576D" w:rsidRPr="00B93E2D">
        <w:rPr>
          <w:b w:val="0"/>
        </w:rPr>
        <w:t xml:space="preserve"> №   00167</w:t>
      </w:r>
      <w:r w:rsidR="009A576D">
        <w:rPr>
          <w:b w:val="0"/>
        </w:rPr>
        <w:t>;</w:t>
      </w:r>
    </w:p>
    <w:p w:rsidR="00020B46" w:rsidRDefault="009A576D" w:rsidP="00D01578">
      <w:pPr>
        <w:jc w:val="both"/>
        <w:rPr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</w:t>
      </w:r>
      <w:r w:rsidRPr="00DA3330">
        <w:rPr>
          <w:sz w:val="28"/>
          <w:szCs w:val="28"/>
        </w:rPr>
        <w:t xml:space="preserve">- Положением о муниципальном земельном контроле на территории Кардымовского городского поселения Кардымовского района Смоленской области, утвержденным решением Совета депутатов Кардымовского городского  поселения Кардымовского района Смоленской области от 15.02.2007 </w:t>
      </w:r>
      <w:r w:rsidR="00B051D3">
        <w:rPr>
          <w:sz w:val="28"/>
          <w:szCs w:val="28"/>
        </w:rPr>
        <w:t xml:space="preserve">года </w:t>
      </w:r>
      <w:r w:rsidRPr="00DA3330">
        <w:rPr>
          <w:sz w:val="28"/>
          <w:szCs w:val="28"/>
        </w:rPr>
        <w:t>№ 101</w:t>
      </w:r>
      <w:r w:rsidR="00020B46">
        <w:rPr>
          <w:sz w:val="28"/>
          <w:szCs w:val="28"/>
        </w:rPr>
        <w:t>;</w:t>
      </w:r>
    </w:p>
    <w:p w:rsidR="00692F3E" w:rsidRPr="00C847A0" w:rsidRDefault="00C847A0" w:rsidP="00C847A0">
      <w:pPr>
        <w:ind w:firstLine="709"/>
        <w:jc w:val="both"/>
        <w:rPr>
          <w:sz w:val="28"/>
          <w:szCs w:val="28"/>
        </w:rPr>
      </w:pPr>
      <w:r w:rsidRPr="00C847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47A0">
        <w:rPr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 03.11.2020  №  00643 «Об утверждении </w:t>
      </w:r>
      <w:hyperlink r:id="rId12" w:history="1">
        <w:r w:rsidRPr="00C847A0">
          <w:rPr>
            <w:rStyle w:val="ab"/>
            <w:color w:val="auto"/>
            <w:sz w:val="28"/>
            <w:szCs w:val="28"/>
            <w:u w:val="none"/>
          </w:rPr>
          <w:t>Программы профилактики нарушений обязательных требований в сфере муниципального земельного контроля на территории муниципального образования «Кардымовский район» Смоленской области на 2021 год и плановый период 2022-2023 годов</w:t>
        </w:r>
      </w:hyperlink>
      <w:r w:rsidR="00727FB9" w:rsidRPr="00C847A0">
        <w:rPr>
          <w:sz w:val="28"/>
          <w:szCs w:val="28"/>
        </w:rPr>
        <w:t>.</w:t>
      </w:r>
    </w:p>
    <w:p w:rsidR="00692F3E" w:rsidRPr="00B526B1" w:rsidRDefault="00692F3E" w:rsidP="00692F3E">
      <w:pPr>
        <w:pStyle w:val="ConsPlusTitle"/>
        <w:ind w:firstLine="709"/>
        <w:jc w:val="both"/>
        <w:rPr>
          <w:i/>
        </w:rPr>
      </w:pPr>
      <w:r w:rsidRPr="00B526B1">
        <w:rPr>
          <w:i/>
          <w:color w:val="000000"/>
        </w:rPr>
        <w:t>Жилищный контроль.</w:t>
      </w:r>
      <w:r w:rsidRPr="00B526B1">
        <w:rPr>
          <w:i/>
        </w:rPr>
        <w:t xml:space="preserve"> </w:t>
      </w:r>
    </w:p>
    <w:p w:rsidR="00692F3E" w:rsidRPr="0046003D" w:rsidRDefault="00692F3E" w:rsidP="00692F3E">
      <w:pPr>
        <w:pStyle w:val="ConsPlusTitle"/>
        <w:ind w:firstLine="709"/>
        <w:jc w:val="both"/>
        <w:rPr>
          <w:b w:val="0"/>
        </w:rPr>
      </w:pPr>
      <w:r w:rsidRPr="0046003D">
        <w:rPr>
          <w:b w:val="0"/>
        </w:rPr>
        <w:t xml:space="preserve">Муниципальный жилищный  контроль  на территории </w:t>
      </w:r>
      <w:r w:rsidRPr="0046003D">
        <w:rPr>
          <w:b w:val="0"/>
          <w:bCs w:val="0"/>
        </w:rPr>
        <w:t xml:space="preserve">муниципального образования «Кардымовский район» Смоленской области </w:t>
      </w:r>
      <w:r w:rsidRPr="0046003D">
        <w:rPr>
          <w:b w:val="0"/>
        </w:rPr>
        <w:t>осуществляется</w:t>
      </w:r>
      <w:r w:rsidRPr="0046003D">
        <w:rPr>
          <w:b w:val="0"/>
          <w:bCs w:val="0"/>
        </w:rPr>
        <w:t xml:space="preserve"> Администрацией муниципального образования «Кардымовский район» Смоленской области</w:t>
      </w:r>
      <w:r>
        <w:rPr>
          <w:b w:val="0"/>
          <w:bCs w:val="0"/>
        </w:rPr>
        <w:t>.</w:t>
      </w:r>
    </w:p>
    <w:p w:rsidR="00692F3E" w:rsidRDefault="00692F3E" w:rsidP="00692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692F3E" w:rsidRPr="00CD6544" w:rsidRDefault="00692F3E" w:rsidP="00692F3E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CD6544">
        <w:rPr>
          <w:sz w:val="28"/>
          <w:szCs w:val="28"/>
        </w:rPr>
        <w:t xml:space="preserve">-  Жилищным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D6544">
          <w:rPr>
            <w:sz w:val="28"/>
            <w:szCs w:val="28"/>
          </w:rPr>
          <w:t>2004 г</w:t>
        </w:r>
        <w:r>
          <w:rPr>
            <w:sz w:val="28"/>
            <w:szCs w:val="28"/>
          </w:rPr>
          <w:t>ода</w:t>
        </w:r>
      </w:smartTag>
      <w:r w:rsidRPr="00CD6544">
        <w:rPr>
          <w:sz w:val="28"/>
          <w:szCs w:val="28"/>
        </w:rPr>
        <w:t xml:space="preserve"> </w:t>
      </w:r>
      <w:r>
        <w:rPr>
          <w:sz w:val="28"/>
          <w:szCs w:val="28"/>
        </w:rPr>
        <w:t>№ 188;</w:t>
      </w:r>
    </w:p>
    <w:p w:rsidR="00692F3E" w:rsidRPr="00C01F34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544">
        <w:rPr>
          <w:sz w:val="28"/>
          <w:szCs w:val="28"/>
        </w:rPr>
        <w:t>- Гражданским</w:t>
      </w:r>
      <w:r w:rsidRPr="00C01F34">
        <w:rPr>
          <w:sz w:val="28"/>
          <w:szCs w:val="28"/>
        </w:rPr>
        <w:t xml:space="preserve"> кодексом Российской Федерации от 30 ноября 1994 года          № 51-ФЗ;</w:t>
      </w:r>
    </w:p>
    <w:p w:rsidR="00692F3E" w:rsidRPr="00893A21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 xml:space="preserve">- Федеральным </w:t>
      </w:r>
      <w:hyperlink r:id="rId13" w:history="1">
        <w:r w:rsidRPr="00C01F34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692F3E" w:rsidRPr="00893A21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lastRenderedPageBreak/>
        <w:t xml:space="preserve">- Федеральным </w:t>
      </w:r>
      <w:hyperlink r:id="rId14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92F3E" w:rsidRDefault="00692F3E" w:rsidP="00692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5141F6" w:rsidRDefault="00692F3E" w:rsidP="005141F6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182A8B">
        <w:rPr>
          <w:sz w:val="28"/>
          <w:szCs w:val="28"/>
        </w:rPr>
        <w:t>- Приказом Министерства регионального развития Российской Федерации от 23 августа 2013 г</w:t>
      </w:r>
      <w:r>
        <w:rPr>
          <w:sz w:val="28"/>
          <w:szCs w:val="28"/>
        </w:rPr>
        <w:t>ода</w:t>
      </w:r>
      <w:r w:rsidRPr="00182A8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82A8B">
        <w:rPr>
          <w:sz w:val="28"/>
          <w:szCs w:val="28"/>
        </w:rPr>
        <w:t xml:space="preserve">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 контролю»;</w:t>
      </w:r>
    </w:p>
    <w:p w:rsidR="00020B46" w:rsidRPr="005141F6" w:rsidRDefault="00692F3E" w:rsidP="00020B46">
      <w:pPr>
        <w:tabs>
          <w:tab w:val="left" w:pos="0"/>
        </w:tabs>
        <w:ind w:right="55" w:firstLine="709"/>
        <w:jc w:val="both"/>
        <w:rPr>
          <w:bCs/>
          <w:sz w:val="28"/>
          <w:szCs w:val="28"/>
        </w:rPr>
      </w:pPr>
      <w:r w:rsidRPr="005141F6">
        <w:rPr>
          <w:sz w:val="28"/>
          <w:szCs w:val="28"/>
        </w:rPr>
        <w:t xml:space="preserve">- </w:t>
      </w:r>
      <w:hyperlink r:id="rId15" w:history="1">
        <w:r w:rsidR="005141F6" w:rsidRPr="005141F6">
          <w:rPr>
            <w:rStyle w:val="ab"/>
            <w:bCs/>
            <w:color w:val="auto"/>
            <w:sz w:val="28"/>
            <w:szCs w:val="28"/>
            <w:u w:val="none"/>
          </w:rPr>
          <w:t>Постановлением Администрации муниципального образования «Кардымовский район» Смоленской области от 21.10.2020 года № 00606 «Об утверждении Положения о муниципальном жилищном контроле на территории Кардымовского района Смоленской области»</w:t>
        </w:r>
      </w:hyperlink>
      <w:r w:rsidR="00020B46" w:rsidRPr="005141F6">
        <w:rPr>
          <w:bCs/>
          <w:sz w:val="28"/>
          <w:szCs w:val="28"/>
        </w:rPr>
        <w:t>;</w:t>
      </w:r>
    </w:p>
    <w:p w:rsidR="00E53D69" w:rsidRDefault="00E53D69" w:rsidP="00E53D69">
      <w:pPr>
        <w:tabs>
          <w:tab w:val="left" w:pos="0"/>
        </w:tabs>
        <w:ind w:right="55" w:firstLine="709"/>
        <w:jc w:val="both"/>
        <w:rPr>
          <w:color w:val="984806"/>
          <w:sz w:val="28"/>
          <w:szCs w:val="28"/>
        </w:rPr>
      </w:pPr>
      <w:r w:rsidRPr="005141F6">
        <w:rPr>
          <w:rStyle w:val="ac"/>
          <w:b w:val="0"/>
          <w:sz w:val="28"/>
          <w:szCs w:val="28"/>
        </w:rPr>
        <w:t>-</w:t>
      </w:r>
      <w:r>
        <w:rPr>
          <w:rStyle w:val="ac"/>
          <w:b w:val="0"/>
          <w:sz w:val="28"/>
          <w:szCs w:val="28"/>
        </w:rPr>
        <w:t xml:space="preserve"> </w:t>
      </w:r>
      <w:r w:rsidRPr="00020B46">
        <w:rPr>
          <w:rStyle w:val="ac"/>
          <w:b w:val="0"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10.11.2020 года № 00647 «Об утверждении Программы профилактики нарушений обязательных требований в сфере муниципального жилищного контроля на территории муниципального образования</w:t>
      </w:r>
      <w:r w:rsidR="00B646A2">
        <w:rPr>
          <w:rStyle w:val="ac"/>
          <w:b w:val="0"/>
          <w:sz w:val="28"/>
          <w:szCs w:val="28"/>
        </w:rPr>
        <w:t xml:space="preserve"> </w:t>
      </w:r>
      <w:r w:rsidRPr="00020B46">
        <w:rPr>
          <w:rStyle w:val="ac"/>
          <w:b w:val="0"/>
          <w:sz w:val="28"/>
          <w:szCs w:val="28"/>
        </w:rPr>
        <w:t>«Кардымовский район»Смоленской области на 2021 год и плановый период 2022-2023 годов»</w:t>
      </w:r>
      <w:r w:rsidRPr="00182A8B">
        <w:rPr>
          <w:bCs/>
          <w:sz w:val="28"/>
          <w:szCs w:val="28"/>
        </w:rPr>
        <w:t>.</w:t>
      </w:r>
      <w:r w:rsidRPr="00106787">
        <w:rPr>
          <w:color w:val="984806"/>
          <w:sz w:val="28"/>
          <w:szCs w:val="28"/>
        </w:rPr>
        <w:t xml:space="preserve"> </w:t>
      </w:r>
    </w:p>
    <w:p w:rsidR="00E4347B" w:rsidRDefault="00757E08" w:rsidP="00B526B1">
      <w:pPr>
        <w:ind w:firstLine="709"/>
        <w:rPr>
          <w:color w:val="984806"/>
          <w:sz w:val="28"/>
          <w:szCs w:val="28"/>
        </w:rPr>
      </w:pPr>
      <w:r w:rsidRPr="00B526B1">
        <w:rPr>
          <w:b/>
          <w:i/>
          <w:sz w:val="28"/>
          <w:szCs w:val="28"/>
        </w:rPr>
        <w:t>Контроль за сохранностью автомобильных дорог местного значения</w:t>
      </w:r>
      <w:r w:rsidR="00B526B1">
        <w:rPr>
          <w:b/>
          <w:i/>
          <w:sz w:val="28"/>
          <w:szCs w:val="28"/>
        </w:rPr>
        <w:t>.</w:t>
      </w:r>
    </w:p>
    <w:p w:rsidR="00757E08" w:rsidRDefault="00757E08" w:rsidP="0075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0B1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D00B1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00B1E">
        <w:rPr>
          <w:sz w:val="28"/>
          <w:szCs w:val="28"/>
        </w:rPr>
        <w:t xml:space="preserve"> за сохранностью автомобильных дорог местного значения в границах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46003D">
        <w:rPr>
          <w:sz w:val="28"/>
          <w:szCs w:val="28"/>
        </w:rPr>
        <w:t>осуществляется Администрацией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0B1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D00B1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00B1E">
        <w:rPr>
          <w:sz w:val="28"/>
          <w:szCs w:val="28"/>
        </w:rPr>
        <w:t xml:space="preserve"> за сохранностью автомобильных дорог местного значения</w:t>
      </w:r>
      <w:r>
        <w:rPr>
          <w:sz w:val="28"/>
          <w:szCs w:val="28"/>
        </w:rPr>
        <w:t xml:space="preserve"> </w:t>
      </w:r>
      <w:r w:rsidRPr="008E4C01">
        <w:rPr>
          <w:sz w:val="28"/>
          <w:szCs w:val="28"/>
        </w:rPr>
        <w:t>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757E08" w:rsidRPr="00F877AD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A21">
        <w:rPr>
          <w:sz w:val="28"/>
          <w:szCs w:val="28"/>
        </w:rPr>
        <w:t xml:space="preserve">Федеральным </w:t>
      </w:r>
      <w:hyperlink r:id="rId16" w:history="1">
        <w:r w:rsidRPr="00F877AD">
          <w:rPr>
            <w:sz w:val="28"/>
            <w:szCs w:val="28"/>
          </w:rPr>
          <w:t>законом</w:t>
        </w:r>
      </w:hyperlink>
      <w:r w:rsidRPr="00F877AD">
        <w:t xml:space="preserve"> </w:t>
      </w:r>
      <w:r w:rsidRPr="00F877AD">
        <w:rPr>
          <w:sz w:val="28"/>
          <w:szCs w:val="28"/>
        </w:rPr>
        <w:t>от 08.11.2007</w:t>
      </w:r>
      <w:r w:rsidR="00B051D3">
        <w:rPr>
          <w:sz w:val="28"/>
          <w:szCs w:val="28"/>
        </w:rPr>
        <w:t xml:space="preserve"> года</w:t>
      </w:r>
      <w:r w:rsidRPr="00F877AD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 w:rsidRPr="00CC234B">
        <w:rPr>
          <w:sz w:val="28"/>
          <w:szCs w:val="28"/>
        </w:rPr>
        <w:t>- Федеральным законом от 06.10.2003</w:t>
      </w:r>
      <w:r w:rsidR="00B051D3">
        <w:rPr>
          <w:sz w:val="28"/>
          <w:szCs w:val="28"/>
        </w:rPr>
        <w:t xml:space="preserve"> года</w:t>
      </w:r>
      <w:r w:rsidRPr="00CC23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9A6">
        <w:rPr>
          <w:sz w:val="28"/>
          <w:szCs w:val="28"/>
        </w:rPr>
        <w:t xml:space="preserve">Федеральным законом от 26.12.2008 </w:t>
      </w:r>
      <w:r w:rsidR="00B051D3">
        <w:rPr>
          <w:sz w:val="28"/>
          <w:szCs w:val="28"/>
        </w:rPr>
        <w:t xml:space="preserve">года </w:t>
      </w:r>
      <w:r w:rsidRPr="008359A6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757E08" w:rsidRDefault="00757E08" w:rsidP="00757E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Порядком</w:t>
      </w:r>
      <w:r w:rsidRPr="00182A8B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</w:t>
      </w:r>
      <w:r w:rsidRPr="00182A8B">
        <w:rPr>
          <w:bCs/>
          <w:sz w:val="28"/>
          <w:szCs w:val="28"/>
        </w:rPr>
        <w:t>осуществлению муниципального</w:t>
      </w:r>
      <w:r>
        <w:rPr>
          <w:bCs/>
          <w:sz w:val="28"/>
          <w:szCs w:val="28"/>
        </w:rPr>
        <w:t xml:space="preserve"> </w:t>
      </w:r>
      <w:r w:rsidR="00206B37">
        <w:rPr>
          <w:bCs/>
          <w:sz w:val="28"/>
          <w:szCs w:val="28"/>
        </w:rPr>
        <w:t xml:space="preserve">контроля </w:t>
      </w:r>
      <w:r w:rsidRPr="008359A6">
        <w:rPr>
          <w:sz w:val="28"/>
          <w:szCs w:val="28"/>
        </w:rPr>
        <w:t>за сохранностью автомобильных дорог местного значения в границах 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8359A6">
        <w:rPr>
          <w:bCs/>
          <w:sz w:val="28"/>
          <w:szCs w:val="28"/>
        </w:rPr>
        <w:t xml:space="preserve"> </w:t>
      </w:r>
      <w:r w:rsidRPr="00182A8B">
        <w:rPr>
          <w:bCs/>
          <w:sz w:val="28"/>
          <w:szCs w:val="28"/>
        </w:rPr>
        <w:t>утвержденным постановлением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15.12.2016 </w:t>
      </w:r>
      <w:r w:rsidR="00B051D3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 00717.</w:t>
      </w:r>
    </w:p>
    <w:p w:rsidR="00886888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lastRenderedPageBreak/>
        <w:t>Раздел 2.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Организация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муниципального контроля</w:t>
      </w:r>
    </w:p>
    <w:p w:rsidR="00E4347B" w:rsidRPr="00106787" w:rsidRDefault="00E4347B" w:rsidP="00106787">
      <w:pPr>
        <w:jc w:val="center"/>
        <w:rPr>
          <w:b/>
          <w:sz w:val="28"/>
          <w:szCs w:val="28"/>
        </w:rPr>
      </w:pPr>
    </w:p>
    <w:p w:rsidR="00901AD0" w:rsidRDefault="00562EA4" w:rsidP="0090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 </w:t>
      </w:r>
      <w:r w:rsidR="009D488B">
        <w:rPr>
          <w:sz w:val="28"/>
          <w:szCs w:val="28"/>
        </w:rPr>
        <w:t>осуществляется в виде плановых и внеплановых проверок. Плановые проверки проводятся в с</w:t>
      </w:r>
      <w:r>
        <w:rPr>
          <w:sz w:val="28"/>
          <w:szCs w:val="28"/>
        </w:rPr>
        <w:t xml:space="preserve">оответствии с Планами </w:t>
      </w:r>
      <w:r w:rsidRPr="00FF787E">
        <w:t xml:space="preserve"> </w:t>
      </w:r>
      <w:r w:rsidRPr="00FF787E">
        <w:rPr>
          <w:sz w:val="28"/>
          <w:szCs w:val="28"/>
        </w:rPr>
        <w:t>проведения плановых проверок</w:t>
      </w:r>
      <w:r>
        <w:rPr>
          <w:sz w:val="28"/>
          <w:szCs w:val="28"/>
        </w:rPr>
        <w:t>, которые разрабатываются</w:t>
      </w:r>
      <w:r w:rsidR="003978BB" w:rsidRPr="003978BB">
        <w:rPr>
          <w:sz w:val="28"/>
          <w:szCs w:val="28"/>
        </w:rPr>
        <w:t xml:space="preserve"> </w:t>
      </w:r>
      <w:r w:rsidR="003978BB">
        <w:rPr>
          <w:sz w:val="28"/>
          <w:szCs w:val="28"/>
        </w:rPr>
        <w:t>отдельно по каждому виду контроля</w:t>
      </w:r>
      <w:r>
        <w:rPr>
          <w:sz w:val="28"/>
          <w:szCs w:val="28"/>
        </w:rPr>
        <w:t>,</w:t>
      </w:r>
      <w:r w:rsidR="005A0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согласовываются с органами прокуратуры и утверждаются самостоятельно каждым муниципальным образованием поселения</w:t>
      </w:r>
      <w:r w:rsidR="005A0604">
        <w:rPr>
          <w:sz w:val="28"/>
          <w:szCs w:val="28"/>
        </w:rPr>
        <w:t xml:space="preserve"> и муниципальным образованием «Кардымовский район»</w:t>
      </w:r>
      <w:r>
        <w:rPr>
          <w:sz w:val="28"/>
          <w:szCs w:val="28"/>
        </w:rPr>
        <w:t xml:space="preserve">.  </w:t>
      </w:r>
      <w:r w:rsidR="00245E9B">
        <w:rPr>
          <w:sz w:val="28"/>
          <w:szCs w:val="28"/>
        </w:rPr>
        <w:t>Внеплановые проверки проводятся в случаях, установленных нормативными правовыми актами, устанавливающими порядок проведения конкретного вида контроля.</w:t>
      </w:r>
    </w:p>
    <w:p w:rsidR="00C640A7" w:rsidRPr="00C640A7" w:rsidRDefault="00C640A7" w:rsidP="00562EA4">
      <w:pPr>
        <w:ind w:firstLine="709"/>
        <w:jc w:val="both"/>
        <w:rPr>
          <w:b/>
          <w:i/>
          <w:sz w:val="28"/>
          <w:szCs w:val="28"/>
        </w:rPr>
      </w:pPr>
      <w:r w:rsidRPr="00C640A7">
        <w:rPr>
          <w:b/>
          <w:i/>
          <w:sz w:val="28"/>
          <w:szCs w:val="28"/>
        </w:rPr>
        <w:t>Земельный контроль.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 xml:space="preserve">Муниципальный </w:t>
      </w:r>
      <w:r w:rsidR="000D2055">
        <w:rPr>
          <w:sz w:val="28"/>
          <w:szCs w:val="28"/>
        </w:rPr>
        <w:t xml:space="preserve">земельный </w:t>
      </w:r>
      <w:r w:rsidRPr="00106787">
        <w:rPr>
          <w:sz w:val="28"/>
          <w:szCs w:val="28"/>
        </w:rPr>
        <w:t>контроль осуществля</w:t>
      </w:r>
      <w:r w:rsidR="004538DB">
        <w:rPr>
          <w:sz w:val="28"/>
          <w:szCs w:val="28"/>
        </w:rPr>
        <w:t>ется</w:t>
      </w:r>
      <w:r w:rsidRPr="00106787">
        <w:rPr>
          <w:sz w:val="28"/>
          <w:szCs w:val="28"/>
        </w:rPr>
        <w:t xml:space="preserve"> в форме проверок использования земель организациями,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Объектом муниципального земельного контроля явля</w:t>
      </w:r>
      <w:r w:rsidR="004538DB">
        <w:rPr>
          <w:sz w:val="28"/>
          <w:szCs w:val="28"/>
        </w:rPr>
        <w:t>ются</w:t>
      </w:r>
      <w:r w:rsidRPr="00106787">
        <w:rPr>
          <w:sz w:val="28"/>
          <w:szCs w:val="28"/>
        </w:rPr>
        <w:t xml:space="preserve"> </w:t>
      </w:r>
      <w:r w:rsidR="003F5A8D">
        <w:rPr>
          <w:sz w:val="28"/>
          <w:szCs w:val="28"/>
        </w:rPr>
        <w:t xml:space="preserve">переданные в аренду </w:t>
      </w:r>
      <w:r w:rsidRPr="00106787">
        <w:rPr>
          <w:sz w:val="28"/>
          <w:szCs w:val="28"/>
        </w:rPr>
        <w:t>зем</w:t>
      </w:r>
      <w:r w:rsidR="003F5A8D">
        <w:rPr>
          <w:sz w:val="28"/>
          <w:szCs w:val="28"/>
        </w:rPr>
        <w:t>ельные участки</w:t>
      </w:r>
      <w:r w:rsidRPr="00106787">
        <w:rPr>
          <w:sz w:val="28"/>
          <w:szCs w:val="28"/>
        </w:rPr>
        <w:t xml:space="preserve">, </w:t>
      </w:r>
      <w:r w:rsidR="003F5A8D">
        <w:rPr>
          <w:sz w:val="28"/>
          <w:szCs w:val="28"/>
        </w:rPr>
        <w:t xml:space="preserve">находящиеся в муниципальной собственности, а также собственность на которые не разграничена </w:t>
      </w:r>
      <w:r w:rsidRPr="00106787">
        <w:rPr>
          <w:sz w:val="28"/>
          <w:szCs w:val="28"/>
        </w:rPr>
        <w:t>в границах Кардымовского района</w:t>
      </w:r>
      <w:r w:rsidR="00E164B2">
        <w:rPr>
          <w:sz w:val="28"/>
          <w:szCs w:val="28"/>
        </w:rPr>
        <w:t>, а также участки, находящиеся в частной собственности</w:t>
      </w:r>
      <w:r w:rsidR="006E1BAF">
        <w:rPr>
          <w:sz w:val="28"/>
          <w:szCs w:val="28"/>
        </w:rPr>
        <w:t xml:space="preserve"> юридических лиц</w:t>
      </w:r>
      <w:r w:rsidR="009137A5">
        <w:rPr>
          <w:sz w:val="28"/>
          <w:szCs w:val="28"/>
        </w:rPr>
        <w:t>,</w:t>
      </w:r>
      <w:r w:rsidR="006E1BAF">
        <w:rPr>
          <w:sz w:val="28"/>
          <w:szCs w:val="28"/>
        </w:rPr>
        <w:t xml:space="preserve"> индивидуальных предпринимателей</w:t>
      </w:r>
      <w:r w:rsidR="009137A5">
        <w:rPr>
          <w:sz w:val="28"/>
          <w:szCs w:val="28"/>
        </w:rPr>
        <w:t xml:space="preserve"> и граждан</w:t>
      </w:r>
      <w:r w:rsidR="006E1BAF">
        <w:rPr>
          <w:sz w:val="28"/>
          <w:szCs w:val="28"/>
        </w:rPr>
        <w:t>.</w:t>
      </w:r>
    </w:p>
    <w:p w:rsidR="00D01578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Задачей муниципального земельного контроля явля</w:t>
      </w:r>
      <w:r w:rsidR="004538DB">
        <w:rPr>
          <w:sz w:val="28"/>
          <w:szCs w:val="28"/>
        </w:rPr>
        <w:t>ется</w:t>
      </w:r>
      <w:r w:rsidRPr="00106787">
        <w:rPr>
          <w:sz w:val="28"/>
          <w:szCs w:val="28"/>
        </w:rPr>
        <w:t xml:space="preserve">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</w:t>
      </w:r>
      <w:r w:rsidR="009137A5">
        <w:rPr>
          <w:sz w:val="28"/>
          <w:szCs w:val="28"/>
        </w:rPr>
        <w:t xml:space="preserve">индивидуальными предпринимателями и </w:t>
      </w:r>
      <w:r w:rsidRPr="00106787">
        <w:rPr>
          <w:sz w:val="28"/>
          <w:szCs w:val="28"/>
        </w:rPr>
        <w:t>гражданами земельного законодательства, требований охраны и использования земель.</w:t>
      </w:r>
    </w:p>
    <w:p w:rsidR="00D01578" w:rsidRPr="00106787" w:rsidRDefault="00D01578" w:rsidP="00D01578">
      <w:pPr>
        <w:ind w:firstLine="709"/>
        <w:rPr>
          <w:sz w:val="28"/>
          <w:szCs w:val="28"/>
        </w:rPr>
      </w:pPr>
      <w:r w:rsidRPr="00106787">
        <w:rPr>
          <w:sz w:val="28"/>
          <w:szCs w:val="28"/>
        </w:rPr>
        <w:t>Муниципальный земельный контроль включа</w:t>
      </w:r>
      <w:r w:rsidR="004538DB">
        <w:rPr>
          <w:sz w:val="28"/>
          <w:szCs w:val="28"/>
        </w:rPr>
        <w:t xml:space="preserve">ет </w:t>
      </w:r>
      <w:r w:rsidRPr="00106787">
        <w:rPr>
          <w:sz w:val="28"/>
          <w:szCs w:val="28"/>
        </w:rPr>
        <w:t xml:space="preserve">в себя: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 xml:space="preserve">- </w:t>
      </w:r>
      <w:r w:rsidR="00206661">
        <w:rPr>
          <w:sz w:val="28"/>
          <w:szCs w:val="28"/>
        </w:rPr>
        <w:t xml:space="preserve">контроль за </w:t>
      </w:r>
      <w:r w:rsidRPr="00106787">
        <w:rPr>
          <w:sz w:val="28"/>
          <w:szCs w:val="28"/>
        </w:rPr>
        <w:t>соблюдение</w:t>
      </w:r>
      <w:r w:rsidR="00206661">
        <w:rPr>
          <w:sz w:val="28"/>
          <w:szCs w:val="28"/>
        </w:rPr>
        <w:t>м</w:t>
      </w:r>
      <w:r w:rsidRPr="00106787">
        <w:rPr>
          <w:sz w:val="28"/>
          <w:szCs w:val="28"/>
        </w:rPr>
        <w:t xml:space="preserve"> земельного законодательства (требований охраны и использования земель) 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выполнени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арендаторами обязанностей по использованию земель, установленных законодательством;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соблюдени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освоени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земельных участков;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использовани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 по целевому назначению;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выполнени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арендаторами условий договоров аренды земельных участков;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освобождени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земельных участков по окончании сроков действия договоров аренды земельных участков; </w:t>
      </w:r>
    </w:p>
    <w:p w:rsidR="00D01578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и полн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внесени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</w:t>
      </w:r>
      <w:r w:rsidR="009A576D">
        <w:rPr>
          <w:sz w:val="28"/>
          <w:szCs w:val="28"/>
        </w:rPr>
        <w:t xml:space="preserve">ной платы за земельные участки </w:t>
      </w:r>
      <w:r w:rsidRPr="00106787">
        <w:rPr>
          <w:sz w:val="28"/>
          <w:szCs w:val="28"/>
        </w:rPr>
        <w:t>юридическими и физическими лицами, индивидуальными предпринимателями;</w:t>
      </w:r>
    </w:p>
    <w:p w:rsidR="005267CA" w:rsidRPr="005267CA" w:rsidRDefault="005267CA" w:rsidP="00CD03BD">
      <w:pPr>
        <w:ind w:firstLine="709"/>
        <w:jc w:val="both"/>
        <w:rPr>
          <w:sz w:val="28"/>
          <w:szCs w:val="28"/>
        </w:rPr>
      </w:pPr>
      <w:r w:rsidRPr="005267CA">
        <w:rPr>
          <w:sz w:val="28"/>
          <w:szCs w:val="28"/>
        </w:rPr>
        <w:t>- контроль исполнени</w:t>
      </w:r>
      <w:r w:rsidR="000D02FD">
        <w:rPr>
          <w:sz w:val="28"/>
          <w:szCs w:val="28"/>
        </w:rPr>
        <w:t>я</w:t>
      </w:r>
      <w:r w:rsidRPr="005267CA">
        <w:rPr>
          <w:sz w:val="28"/>
          <w:szCs w:val="28"/>
        </w:rPr>
        <w:t xml:space="preserve"> предписаний по вопросам соблюдения земельного законодательства и устранения в области земельных отношений;</w:t>
      </w:r>
    </w:p>
    <w:p w:rsidR="00D01578" w:rsidRDefault="00D01578" w:rsidP="00FF787E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lastRenderedPageBreak/>
        <w:t xml:space="preserve">- выполнение иных требований земельного законодательства по вопросам использования и охраны земель. </w:t>
      </w:r>
    </w:p>
    <w:p w:rsidR="00496DD4" w:rsidRDefault="00496DD4" w:rsidP="00B051D3">
      <w:pPr>
        <w:tabs>
          <w:tab w:val="left" w:pos="374"/>
        </w:tabs>
        <w:ind w:firstLine="709"/>
        <w:jc w:val="both"/>
        <w:rPr>
          <w:sz w:val="28"/>
          <w:szCs w:val="28"/>
        </w:rPr>
      </w:pPr>
      <w:r w:rsidRPr="002E32F4">
        <w:rPr>
          <w:sz w:val="28"/>
          <w:szCs w:val="28"/>
        </w:rPr>
        <w:t>В целях повышения эффективности государственного и муниципального земельного контроля, взаимодействия и сотрудничества по вопросам осуществления государственного и муниципального земельного контроля, Управлением Федеральной службы государственной регистрации, кадастра и картографии по Смоленской области с каждым  руководителем органов местного самоуправления поселения заключено Соглашение о взаимодействии и сотрудничестве по вопросам осуществления государственного и муниципального земельного контроля.</w:t>
      </w:r>
    </w:p>
    <w:p w:rsidR="001A685D" w:rsidRPr="006158B4" w:rsidRDefault="001A685D" w:rsidP="00D74799">
      <w:pPr>
        <w:ind w:firstLine="709"/>
        <w:jc w:val="both"/>
        <w:rPr>
          <w:b/>
          <w:i/>
          <w:sz w:val="28"/>
          <w:szCs w:val="28"/>
        </w:rPr>
      </w:pPr>
      <w:r w:rsidRPr="006158B4">
        <w:rPr>
          <w:b/>
          <w:i/>
          <w:sz w:val="28"/>
          <w:szCs w:val="28"/>
        </w:rPr>
        <w:t>Жилищный контроль.</w:t>
      </w:r>
    </w:p>
    <w:p w:rsidR="006158B4" w:rsidRPr="009C0866" w:rsidRDefault="006158B4" w:rsidP="00206661">
      <w:pPr>
        <w:ind w:firstLine="709"/>
        <w:jc w:val="both"/>
        <w:rPr>
          <w:sz w:val="28"/>
          <w:szCs w:val="28"/>
        </w:rPr>
      </w:pPr>
      <w:r w:rsidRPr="009C0866">
        <w:rPr>
          <w:sz w:val="28"/>
          <w:szCs w:val="28"/>
        </w:rPr>
        <w:t>Объектом муниципального</w:t>
      </w:r>
      <w:r w:rsidR="001748E9">
        <w:rPr>
          <w:sz w:val="28"/>
          <w:szCs w:val="28"/>
        </w:rPr>
        <w:t xml:space="preserve"> жилищного</w:t>
      </w:r>
      <w:r w:rsidRPr="009C0866">
        <w:rPr>
          <w:sz w:val="28"/>
          <w:szCs w:val="28"/>
        </w:rPr>
        <w:t xml:space="preserve"> контроля является жилищный фонд</w:t>
      </w:r>
      <w:r w:rsidR="00377888">
        <w:rPr>
          <w:sz w:val="28"/>
          <w:szCs w:val="28"/>
        </w:rPr>
        <w:t>,</w:t>
      </w:r>
      <w:r w:rsidRPr="009C0866">
        <w:rPr>
          <w:sz w:val="28"/>
          <w:szCs w:val="28"/>
        </w:rPr>
        <w:t xml:space="preserve"> находящийся в муниципальной собственности, расположенный на территории поселений, за исключением объектов, контроль за которыми отнесен к компетенции федеральных органов государственной власти, органов государственной власти Смоленской области.</w:t>
      </w:r>
    </w:p>
    <w:p w:rsidR="00377888" w:rsidRPr="00377888" w:rsidRDefault="00377888" w:rsidP="00377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 xml:space="preserve">Целями муниципального </w:t>
      </w:r>
      <w:r w:rsidR="001748E9">
        <w:rPr>
          <w:sz w:val="28"/>
          <w:szCs w:val="28"/>
        </w:rPr>
        <w:t xml:space="preserve">жилищного </w:t>
      </w:r>
      <w:r w:rsidRPr="00377888">
        <w:rPr>
          <w:sz w:val="28"/>
          <w:szCs w:val="28"/>
        </w:rPr>
        <w:t>контроля являются: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повышения эффективности использования и содержания жилищного фонда;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обеспечение сохранности муниципального жилищного фонда;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предупреждение процесса старения и разрушения муниципального жилищного фонда.</w:t>
      </w:r>
    </w:p>
    <w:p w:rsidR="00377888" w:rsidRPr="00377888" w:rsidRDefault="00377888" w:rsidP="00377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 xml:space="preserve">- предупреждение, выявление и пресечение нарушений законодательства в сфере </w:t>
      </w:r>
      <w:r w:rsidRPr="00377888">
        <w:rPr>
          <w:bCs/>
          <w:sz w:val="28"/>
          <w:szCs w:val="28"/>
        </w:rPr>
        <w:t xml:space="preserve">использования и сохранности муниципального жилищного фонда, </w:t>
      </w:r>
      <w:r w:rsidRPr="00377888">
        <w:rPr>
          <w:sz w:val="28"/>
          <w:szCs w:val="28"/>
        </w:rP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377888" w:rsidRPr="00377888" w:rsidRDefault="00377888" w:rsidP="00377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соблюдение законодательства, требований по использованию и сохранности</w:t>
      </w:r>
      <w:r w:rsidRPr="00377888">
        <w:rPr>
          <w:bCs/>
          <w:sz w:val="28"/>
          <w:szCs w:val="28"/>
        </w:rPr>
        <w:t xml:space="preserve"> муниципального жилищного фонда, </w:t>
      </w:r>
      <w:r w:rsidRPr="00377888">
        <w:rPr>
          <w:sz w:val="28"/>
          <w:szCs w:val="28"/>
        </w:rPr>
        <w:t>соответствию жилых помещений данного фонда установленным санитарным и техническим правилам и нормам, иным требованиям законодательства</w:t>
      </w:r>
      <w:r w:rsidRPr="00377888">
        <w:rPr>
          <w:b/>
          <w:bCs/>
          <w:sz w:val="28"/>
          <w:szCs w:val="28"/>
        </w:rPr>
        <w:t xml:space="preserve"> </w:t>
      </w:r>
      <w:r w:rsidRPr="00377888">
        <w:rPr>
          <w:sz w:val="28"/>
          <w:szCs w:val="28"/>
        </w:rPr>
        <w:t xml:space="preserve">юридическими лицами, индивидуальными предпринимателями, осуществляющими свою деятельность на территории  </w:t>
      </w:r>
      <w:r w:rsidRPr="00377888">
        <w:rPr>
          <w:bCs/>
          <w:sz w:val="28"/>
          <w:szCs w:val="28"/>
        </w:rPr>
        <w:t xml:space="preserve">муниципального образования «Кардымовский район» </w:t>
      </w:r>
      <w:r w:rsidRPr="00377888">
        <w:rPr>
          <w:sz w:val="28"/>
          <w:szCs w:val="28"/>
        </w:rPr>
        <w:t>Смоленской.</w:t>
      </w:r>
    </w:p>
    <w:p w:rsidR="00B138EF" w:rsidRDefault="00B138EF" w:rsidP="00B138EF">
      <w:pPr>
        <w:ind w:firstLine="709"/>
        <w:rPr>
          <w:color w:val="984806"/>
          <w:sz w:val="28"/>
          <w:szCs w:val="28"/>
        </w:rPr>
      </w:pPr>
      <w:r w:rsidRPr="00B526B1">
        <w:rPr>
          <w:b/>
          <w:i/>
          <w:sz w:val="28"/>
          <w:szCs w:val="28"/>
        </w:rPr>
        <w:t>Контроль за сохранностью автомобильных дорог местного значения</w:t>
      </w:r>
      <w:r>
        <w:rPr>
          <w:b/>
          <w:i/>
          <w:sz w:val="28"/>
          <w:szCs w:val="28"/>
        </w:rPr>
        <w:t>.</w:t>
      </w:r>
    </w:p>
    <w:p w:rsidR="00206661" w:rsidRPr="002E32F4" w:rsidRDefault="00B138EF" w:rsidP="00B138EF">
      <w:pPr>
        <w:ind w:firstLine="709"/>
        <w:jc w:val="both"/>
        <w:rPr>
          <w:sz w:val="28"/>
          <w:szCs w:val="28"/>
        </w:rPr>
      </w:pPr>
      <w:r w:rsidRPr="00B138EF">
        <w:rPr>
          <w:sz w:val="28"/>
          <w:szCs w:val="28"/>
        </w:rPr>
        <w:t>Муниципальный  контроль за сохранностью автомобильных дорог местного значения</w:t>
      </w:r>
      <w:r>
        <w:rPr>
          <w:sz w:val="28"/>
          <w:szCs w:val="28"/>
        </w:rPr>
        <w:t xml:space="preserve"> включает в себя контроль за </w:t>
      </w:r>
      <w:r w:rsidRPr="00B3225A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ем</w:t>
      </w:r>
      <w:r w:rsidRPr="00B3225A">
        <w:rPr>
          <w:sz w:val="28"/>
          <w:szCs w:val="28"/>
        </w:rPr>
        <w:t xml:space="preserve"> юридическими лицами, индивидуальными предпринимателями, при осуществлении </w:t>
      </w:r>
      <w:r>
        <w:rPr>
          <w:sz w:val="28"/>
          <w:szCs w:val="28"/>
        </w:rPr>
        <w:t xml:space="preserve">своей </w:t>
      </w:r>
      <w:r w:rsidRPr="00B3225A">
        <w:rPr>
          <w:sz w:val="28"/>
          <w:szCs w:val="28"/>
        </w:rPr>
        <w:t xml:space="preserve">деятельности, установленных Федеральными законами, законами </w:t>
      </w:r>
      <w:r>
        <w:rPr>
          <w:sz w:val="28"/>
          <w:szCs w:val="28"/>
        </w:rPr>
        <w:t>Смоленской</w:t>
      </w:r>
      <w:r w:rsidRPr="00B3225A">
        <w:rPr>
          <w:sz w:val="28"/>
          <w:szCs w:val="28"/>
        </w:rPr>
        <w:t xml:space="preserve"> области и муниципальными правовыми актами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требований по обеспечению сохранности автомобильных дорог местного значения в границах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F26520" w:rsidRDefault="00F26520" w:rsidP="00FF787E">
      <w:pPr>
        <w:ind w:firstLine="709"/>
        <w:jc w:val="both"/>
        <w:rPr>
          <w:sz w:val="28"/>
          <w:szCs w:val="28"/>
        </w:rPr>
      </w:pPr>
    </w:p>
    <w:p w:rsidR="005D552A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3.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Финансовое и кадровое обеспечение </w:t>
      </w: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F76145" w:rsidRDefault="00F76145" w:rsidP="00F76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9E7" w:rsidRDefault="009539E7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01">
        <w:rPr>
          <w:rFonts w:ascii="Times New Roman" w:hAnsi="Times New Roman" w:cs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E4C01">
        <w:rPr>
          <w:rFonts w:ascii="Times New Roman" w:hAnsi="Times New Roman" w:cs="Times New Roman"/>
          <w:sz w:val="28"/>
          <w:szCs w:val="28"/>
        </w:rPr>
        <w:t xml:space="preserve"> контроля возложены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9E7" w:rsidRDefault="009539E7" w:rsidP="00373F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E4C01">
        <w:rPr>
          <w:rFonts w:ascii="Times New Roman" w:hAnsi="Times New Roman" w:cs="Times New Roman"/>
          <w:sz w:val="28"/>
          <w:szCs w:val="28"/>
        </w:rPr>
        <w:t xml:space="preserve"> </w:t>
      </w:r>
      <w:r w:rsidRPr="00C77021">
        <w:rPr>
          <w:rFonts w:ascii="Times New Roman" w:hAnsi="Times New Roman" w:cs="Times New Roman"/>
          <w:b/>
          <w:i/>
          <w:sz w:val="28"/>
          <w:szCs w:val="28"/>
        </w:rPr>
        <w:t xml:space="preserve">земельного контроля </w:t>
      </w:r>
      <w:r w:rsidR="009A576D">
        <w:rPr>
          <w:rFonts w:ascii="Times New Roman" w:hAnsi="Times New Roman" w:cs="Times New Roman"/>
          <w:sz w:val="28"/>
          <w:szCs w:val="28"/>
        </w:rPr>
        <w:t>на специалиста отдела экономики, инвестиций, имущественных отношений Администрации муниципального образования «Кардымо</w:t>
      </w:r>
      <w:r w:rsidR="00373F4C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="00727FB9" w:rsidRPr="00727FB9">
        <w:rPr>
          <w:rFonts w:ascii="Times New Roman" w:hAnsi="Times New Roman" w:cs="Times New Roman"/>
          <w:sz w:val="28"/>
          <w:szCs w:val="28"/>
        </w:rPr>
        <w:t xml:space="preserve"> </w:t>
      </w:r>
      <w:r w:rsidR="00727FB9">
        <w:rPr>
          <w:rFonts w:ascii="Times New Roman" w:hAnsi="Times New Roman"/>
          <w:sz w:val="28"/>
          <w:szCs w:val="28"/>
        </w:rPr>
        <w:t>(1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45" w:rsidRDefault="00F76145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0D02FD">
        <w:rPr>
          <w:rFonts w:ascii="Times New Roman" w:hAnsi="Times New Roman" w:cs="Times New Roman"/>
          <w:b/>
          <w:i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A576D">
        <w:rPr>
          <w:rFonts w:ascii="Times New Roman" w:hAnsi="Times New Roman"/>
          <w:sz w:val="28"/>
          <w:szCs w:val="28"/>
        </w:rPr>
        <w:t xml:space="preserve">Отдел строительства, ЖКХ, транспорта, связи Администрации </w:t>
      </w:r>
      <w:r w:rsidR="009A576D" w:rsidRPr="008E4C0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9A576D">
        <w:rPr>
          <w:rFonts w:ascii="Times New Roman" w:hAnsi="Times New Roman"/>
          <w:sz w:val="28"/>
          <w:szCs w:val="28"/>
        </w:rPr>
        <w:t xml:space="preserve"> (1 человек</w:t>
      </w:r>
      <w:r w:rsidR="00373F4C">
        <w:rPr>
          <w:rFonts w:ascii="Times New Roman" w:hAnsi="Times New Roman"/>
          <w:sz w:val="28"/>
          <w:szCs w:val="28"/>
        </w:rPr>
        <w:t>)</w:t>
      </w:r>
      <w:r w:rsidR="00757E08">
        <w:rPr>
          <w:rFonts w:ascii="Times New Roman" w:hAnsi="Times New Roman" w:cs="Times New Roman"/>
          <w:sz w:val="28"/>
          <w:szCs w:val="28"/>
        </w:rPr>
        <w:t>;</w:t>
      </w:r>
    </w:p>
    <w:p w:rsidR="00757E08" w:rsidRPr="00727FB9" w:rsidRDefault="00757E08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727FB9">
        <w:rPr>
          <w:rFonts w:ascii="Times New Roman" w:hAnsi="Times New Roman"/>
          <w:b/>
          <w:i/>
          <w:sz w:val="28"/>
          <w:szCs w:val="28"/>
        </w:rPr>
        <w:t>контроля за сохранностью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Отдел строительства, ЖКХ, транспорта, связи Администрации </w:t>
      </w:r>
      <w:r w:rsidRPr="008E4C0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(1 человек)</w:t>
      </w:r>
      <w:r w:rsidR="00727FB9" w:rsidRPr="00727FB9">
        <w:rPr>
          <w:rFonts w:ascii="Times New Roman" w:hAnsi="Times New Roman"/>
          <w:sz w:val="28"/>
          <w:szCs w:val="28"/>
        </w:rPr>
        <w:t>.</w:t>
      </w:r>
    </w:p>
    <w:p w:rsidR="00D01578" w:rsidRDefault="009539E7" w:rsidP="00AC0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сотрудники </w:t>
      </w:r>
      <w:r w:rsidR="00D01578" w:rsidRPr="00106787">
        <w:rPr>
          <w:sz w:val="28"/>
          <w:szCs w:val="28"/>
        </w:rPr>
        <w:t>исполняют не только полномочия</w:t>
      </w:r>
      <w:r>
        <w:rPr>
          <w:sz w:val="28"/>
          <w:szCs w:val="28"/>
        </w:rPr>
        <w:t xml:space="preserve"> по проведению муниципального контроля</w:t>
      </w:r>
      <w:r w:rsidR="00D01578" w:rsidRPr="00106787">
        <w:rPr>
          <w:sz w:val="28"/>
          <w:szCs w:val="28"/>
        </w:rPr>
        <w:t xml:space="preserve">, но и </w:t>
      </w:r>
      <w:r w:rsidR="00E9772D">
        <w:rPr>
          <w:sz w:val="28"/>
          <w:szCs w:val="28"/>
        </w:rPr>
        <w:t xml:space="preserve"> широкий круг других </w:t>
      </w:r>
      <w:r w:rsidR="00D01578" w:rsidRPr="00106787">
        <w:rPr>
          <w:sz w:val="28"/>
          <w:szCs w:val="28"/>
        </w:rPr>
        <w:t>обязанност</w:t>
      </w:r>
      <w:r w:rsidR="00E9772D">
        <w:rPr>
          <w:sz w:val="28"/>
          <w:szCs w:val="28"/>
        </w:rPr>
        <w:t>ей</w:t>
      </w:r>
      <w:r w:rsidR="00D01578" w:rsidRPr="00106787">
        <w:rPr>
          <w:sz w:val="28"/>
          <w:szCs w:val="28"/>
        </w:rPr>
        <w:t>.</w:t>
      </w:r>
    </w:p>
    <w:p w:rsidR="00D01578" w:rsidRDefault="00D01578" w:rsidP="00AC02BA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767931" w:rsidRDefault="00767931" w:rsidP="00AC02BA">
      <w:pPr>
        <w:ind w:firstLine="709"/>
        <w:jc w:val="both"/>
        <w:rPr>
          <w:sz w:val="28"/>
          <w:szCs w:val="28"/>
        </w:rPr>
      </w:pP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4.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Проведение муниципального контроля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</w:p>
    <w:p w:rsidR="00F56EAE" w:rsidRPr="00B526B1" w:rsidRDefault="00F56EAE" w:rsidP="00F56E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Земельный контроль. </w:t>
      </w:r>
    </w:p>
    <w:p w:rsidR="00442BA4" w:rsidRPr="00442BA4" w:rsidRDefault="002A1220" w:rsidP="007478D3">
      <w:pPr>
        <w:shd w:val="clear" w:color="auto" w:fill="FFFFFF"/>
        <w:spacing w:line="301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На</w:t>
      </w:r>
      <w:r w:rsidR="00BB53D1">
        <w:rPr>
          <w:sz w:val="28"/>
          <w:szCs w:val="28"/>
        </w:rPr>
        <w:t xml:space="preserve"> 20</w:t>
      </w:r>
      <w:r w:rsidR="00442BA4">
        <w:rPr>
          <w:sz w:val="28"/>
          <w:szCs w:val="28"/>
        </w:rPr>
        <w:t>20</w:t>
      </w:r>
      <w:r w:rsidR="00BB53D1">
        <w:rPr>
          <w:sz w:val="28"/>
          <w:szCs w:val="28"/>
        </w:rPr>
        <w:t xml:space="preserve"> год</w:t>
      </w:r>
      <w:r w:rsidR="00BB53D1" w:rsidRPr="00187698">
        <w:rPr>
          <w:sz w:val="28"/>
          <w:szCs w:val="28"/>
        </w:rPr>
        <w:t xml:space="preserve"> </w:t>
      </w:r>
      <w:r w:rsidR="00BB53D1">
        <w:rPr>
          <w:sz w:val="28"/>
          <w:szCs w:val="28"/>
        </w:rPr>
        <w:t xml:space="preserve"> был</w:t>
      </w:r>
      <w:r w:rsidR="00442BA4">
        <w:rPr>
          <w:sz w:val="28"/>
          <w:szCs w:val="28"/>
        </w:rPr>
        <w:t>о</w:t>
      </w:r>
      <w:r w:rsidR="00BB53D1">
        <w:rPr>
          <w:sz w:val="28"/>
          <w:szCs w:val="28"/>
        </w:rPr>
        <w:t xml:space="preserve">  запланирован</w:t>
      </w:r>
      <w:r w:rsidR="00442BA4">
        <w:rPr>
          <w:sz w:val="28"/>
          <w:szCs w:val="28"/>
        </w:rPr>
        <w:t>о</w:t>
      </w:r>
      <w:r w:rsidR="00BB53D1">
        <w:rPr>
          <w:sz w:val="28"/>
          <w:szCs w:val="28"/>
        </w:rPr>
        <w:t xml:space="preserve"> </w:t>
      </w:r>
      <w:r w:rsidR="00F54EFA">
        <w:rPr>
          <w:sz w:val="28"/>
          <w:szCs w:val="28"/>
        </w:rPr>
        <w:t xml:space="preserve"> </w:t>
      </w:r>
      <w:r w:rsidR="00442BA4">
        <w:rPr>
          <w:sz w:val="28"/>
          <w:szCs w:val="28"/>
        </w:rPr>
        <w:t xml:space="preserve">2 </w:t>
      </w:r>
      <w:r w:rsidR="00BB53D1">
        <w:rPr>
          <w:sz w:val="28"/>
          <w:szCs w:val="28"/>
        </w:rPr>
        <w:t xml:space="preserve"> проверк</w:t>
      </w:r>
      <w:r w:rsidR="007478D3">
        <w:rPr>
          <w:sz w:val="28"/>
          <w:szCs w:val="28"/>
        </w:rPr>
        <w:t>и</w:t>
      </w:r>
      <w:r w:rsidR="00BB53D1" w:rsidRPr="00A57717">
        <w:rPr>
          <w:sz w:val="28"/>
          <w:szCs w:val="28"/>
        </w:rPr>
        <w:t xml:space="preserve"> </w:t>
      </w:r>
      <w:r w:rsidR="00442BA4">
        <w:rPr>
          <w:sz w:val="28"/>
          <w:szCs w:val="28"/>
        </w:rPr>
        <w:t xml:space="preserve">по земельному контролю. В соответствии с Постановлением правительства от 03.04.2020 года № 438 </w:t>
      </w:r>
      <w:r w:rsidR="00442BA4">
        <w:rPr>
          <w:rStyle w:val="blk"/>
          <w:bCs/>
          <w:color w:val="000000"/>
          <w:sz w:val="28"/>
          <w:szCs w:val="28"/>
        </w:rPr>
        <w:t>«Об особенностях осуществления в 2020 году государственн</w:t>
      </w:r>
      <w:r w:rsidR="008247E7">
        <w:rPr>
          <w:rStyle w:val="blk"/>
          <w:bCs/>
          <w:color w:val="000000"/>
          <w:sz w:val="28"/>
          <w:szCs w:val="28"/>
        </w:rPr>
        <w:t>ого контроля (</w:t>
      </w:r>
      <w:r w:rsidR="00442BA4">
        <w:rPr>
          <w:rStyle w:val="blk"/>
          <w:bCs/>
          <w:color w:val="000000"/>
          <w:sz w:val="28"/>
          <w:szCs w:val="28"/>
        </w:rPr>
        <w:t xml:space="preserve">надзора), муниципального </w:t>
      </w:r>
      <w:r w:rsidR="008247E7">
        <w:rPr>
          <w:rStyle w:val="blk"/>
          <w:bCs/>
          <w:color w:val="000000"/>
          <w:sz w:val="28"/>
          <w:szCs w:val="28"/>
        </w:rPr>
        <w:t>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7478D3">
        <w:rPr>
          <w:rStyle w:val="blk"/>
          <w:bCs/>
          <w:color w:val="000000"/>
          <w:sz w:val="28"/>
          <w:szCs w:val="28"/>
        </w:rPr>
        <w:t xml:space="preserve"> проверки были исключены из плана.</w:t>
      </w:r>
    </w:p>
    <w:p w:rsidR="00E7279A" w:rsidRPr="00757E08" w:rsidRDefault="00E97203" w:rsidP="00757E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08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="000666EF" w:rsidRPr="00757E08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="00562496">
        <w:rPr>
          <w:rFonts w:ascii="Times New Roman" w:hAnsi="Times New Roman" w:cs="Times New Roman"/>
          <w:sz w:val="28"/>
          <w:szCs w:val="28"/>
        </w:rPr>
        <w:t xml:space="preserve">по земельному контролю </w:t>
      </w:r>
      <w:r w:rsidRPr="00757E08">
        <w:rPr>
          <w:rFonts w:ascii="Times New Roman" w:hAnsi="Times New Roman" w:cs="Times New Roman"/>
          <w:sz w:val="28"/>
          <w:szCs w:val="28"/>
        </w:rPr>
        <w:t>в 20</w:t>
      </w:r>
      <w:r w:rsidR="008247E7">
        <w:rPr>
          <w:rFonts w:ascii="Times New Roman" w:hAnsi="Times New Roman" w:cs="Times New Roman"/>
          <w:sz w:val="28"/>
          <w:szCs w:val="28"/>
        </w:rPr>
        <w:t>20</w:t>
      </w:r>
      <w:r w:rsidRPr="00757E08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граждан проведено </w:t>
      </w:r>
      <w:r w:rsidR="008247E7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6149FA">
        <w:rPr>
          <w:sz w:val="28"/>
          <w:szCs w:val="28"/>
        </w:rPr>
        <w:t xml:space="preserve">внеплановых </w:t>
      </w:r>
      <w:r>
        <w:rPr>
          <w:sz w:val="28"/>
          <w:szCs w:val="28"/>
        </w:rPr>
        <w:t>провер</w:t>
      </w:r>
      <w:r w:rsidR="003936FE">
        <w:rPr>
          <w:sz w:val="28"/>
          <w:szCs w:val="28"/>
        </w:rPr>
        <w:t>ок</w:t>
      </w:r>
      <w:r>
        <w:rPr>
          <w:sz w:val="28"/>
          <w:szCs w:val="28"/>
        </w:rPr>
        <w:t xml:space="preserve">, выявлено                                               </w:t>
      </w:r>
      <w:r w:rsidR="00F2696C">
        <w:rPr>
          <w:sz w:val="28"/>
          <w:szCs w:val="28"/>
        </w:rPr>
        <w:t>1</w:t>
      </w:r>
      <w:r w:rsidR="007478D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5702C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министративных правонарушений, в том числе 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ч. 2 ст. 8.7 КоАП РФ - </w:t>
      </w:r>
      <w:r w:rsidR="003936FE">
        <w:rPr>
          <w:sz w:val="28"/>
          <w:szCs w:val="28"/>
        </w:rPr>
        <w:t>7</w:t>
      </w:r>
      <w:r>
        <w:rPr>
          <w:sz w:val="28"/>
          <w:szCs w:val="28"/>
        </w:rPr>
        <w:t xml:space="preserve"> правонарушени</w:t>
      </w:r>
      <w:r w:rsidR="007478D3">
        <w:rPr>
          <w:sz w:val="28"/>
          <w:szCs w:val="28"/>
        </w:rPr>
        <w:t>й</w:t>
      </w:r>
      <w:r w:rsidR="003B254C">
        <w:rPr>
          <w:sz w:val="28"/>
          <w:szCs w:val="28"/>
        </w:rPr>
        <w:t xml:space="preserve"> </w:t>
      </w:r>
      <w:r w:rsidR="003B254C" w:rsidRPr="002007BD">
        <w:rPr>
          <w:sz w:val="28"/>
          <w:szCs w:val="28"/>
        </w:rPr>
        <w:t>(непроведение агротехнических мероприятий на земельных участках сельскохозяйственного назначения)</w:t>
      </w:r>
      <w:r>
        <w:rPr>
          <w:sz w:val="28"/>
          <w:szCs w:val="28"/>
        </w:rPr>
        <w:t>;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ч.1 ст.19.5 КоАП РФ - </w:t>
      </w:r>
      <w:r w:rsidR="00F2696C">
        <w:rPr>
          <w:sz w:val="28"/>
          <w:szCs w:val="28"/>
        </w:rPr>
        <w:t>10</w:t>
      </w:r>
      <w:r>
        <w:rPr>
          <w:sz w:val="28"/>
          <w:szCs w:val="28"/>
        </w:rPr>
        <w:t xml:space="preserve"> правонарушени</w:t>
      </w:r>
      <w:r w:rsidR="007478D3">
        <w:rPr>
          <w:sz w:val="28"/>
          <w:szCs w:val="28"/>
        </w:rPr>
        <w:t>й</w:t>
      </w:r>
      <w:r w:rsidR="003B254C">
        <w:rPr>
          <w:sz w:val="28"/>
          <w:szCs w:val="28"/>
        </w:rPr>
        <w:t xml:space="preserve"> </w:t>
      </w:r>
      <w:r w:rsidR="003B254C" w:rsidRPr="002007BD">
        <w:rPr>
          <w:sz w:val="28"/>
          <w:szCs w:val="28"/>
        </w:rPr>
        <w:t>(неисполнение предписаний органов земельного контроля)</w:t>
      </w:r>
      <w:r>
        <w:rPr>
          <w:sz w:val="28"/>
          <w:szCs w:val="28"/>
        </w:rPr>
        <w:t>.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2696C">
        <w:rPr>
          <w:sz w:val="28"/>
          <w:szCs w:val="28"/>
        </w:rPr>
        <w:t>правлено</w:t>
      </w:r>
      <w:r>
        <w:rPr>
          <w:sz w:val="28"/>
          <w:szCs w:val="28"/>
        </w:rPr>
        <w:t xml:space="preserve"> </w:t>
      </w:r>
      <w:r w:rsidR="00F2696C">
        <w:rPr>
          <w:sz w:val="28"/>
          <w:szCs w:val="28"/>
        </w:rPr>
        <w:t>7 предостережений о недопустимости нарушений обязательных требований</w:t>
      </w:r>
      <w:r w:rsidR="002D5F39">
        <w:rPr>
          <w:sz w:val="28"/>
          <w:szCs w:val="28"/>
        </w:rPr>
        <w:t xml:space="preserve"> земельного законодательства</w:t>
      </w:r>
      <w:r w:rsidR="00F2696C">
        <w:rPr>
          <w:sz w:val="28"/>
          <w:szCs w:val="28"/>
        </w:rPr>
        <w:t>.</w:t>
      </w:r>
    </w:p>
    <w:p w:rsidR="00F56EAE" w:rsidRPr="00B526B1" w:rsidRDefault="00F56EAE" w:rsidP="00F56E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Жилищный</w:t>
      </w:r>
      <w:r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 контроль. </w:t>
      </w:r>
    </w:p>
    <w:p w:rsidR="00047D0D" w:rsidRDefault="00047D0D" w:rsidP="00047D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жилищному контролю</w:t>
      </w:r>
      <w:r w:rsidRPr="008E4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утверждался.</w:t>
      </w:r>
    </w:p>
    <w:p w:rsidR="00F56EAE" w:rsidRDefault="00047D0D" w:rsidP="00F56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EAE">
        <w:rPr>
          <w:sz w:val="28"/>
          <w:szCs w:val="28"/>
        </w:rPr>
        <w:t>неплановые проверки по  жилищному контролю в 20</w:t>
      </w:r>
      <w:r w:rsidR="00F2696C">
        <w:rPr>
          <w:sz w:val="28"/>
          <w:szCs w:val="28"/>
        </w:rPr>
        <w:t>20</w:t>
      </w:r>
      <w:r w:rsidR="00F56EAE">
        <w:rPr>
          <w:sz w:val="28"/>
          <w:szCs w:val="28"/>
        </w:rPr>
        <w:t xml:space="preserve"> году не проводились.</w:t>
      </w:r>
    </w:p>
    <w:p w:rsidR="00F56EAE" w:rsidRPr="00B526B1" w:rsidRDefault="00F56EAE" w:rsidP="00F56E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526B1">
        <w:rPr>
          <w:rFonts w:ascii="Times New Roman" w:hAnsi="Times New Roman" w:cs="Times New Roman"/>
          <w:b/>
          <w:i/>
          <w:sz w:val="28"/>
          <w:szCs w:val="28"/>
        </w:rPr>
        <w:t>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7FB9">
        <w:rPr>
          <w:rFonts w:ascii="Times New Roman" w:hAnsi="Times New Roman"/>
          <w:b/>
          <w:i/>
          <w:sz w:val="28"/>
          <w:szCs w:val="28"/>
        </w:rPr>
        <w:t>за сохранностью автомобильных дорог местного значения</w:t>
      </w:r>
      <w:r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47D0D" w:rsidRDefault="00047D0D" w:rsidP="00047D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контролю </w:t>
      </w:r>
      <w:r w:rsidRPr="00D00B1E">
        <w:rPr>
          <w:rFonts w:ascii="Times New Roman" w:hAnsi="Times New Roman"/>
          <w:sz w:val="28"/>
          <w:szCs w:val="28"/>
        </w:rPr>
        <w:t>за сохранностью автомобильных дорог местного значения</w:t>
      </w:r>
      <w:r w:rsidRPr="008E4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утверждался.</w:t>
      </w:r>
    </w:p>
    <w:p w:rsidR="00F56EAE" w:rsidRDefault="00047D0D" w:rsidP="00F56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EAE">
        <w:rPr>
          <w:sz w:val="28"/>
          <w:szCs w:val="28"/>
        </w:rPr>
        <w:t xml:space="preserve">неплановые проверки по контролю </w:t>
      </w:r>
      <w:r w:rsidR="00F56EAE" w:rsidRPr="00F56EAE">
        <w:rPr>
          <w:sz w:val="28"/>
          <w:szCs w:val="28"/>
        </w:rPr>
        <w:t>за сохранностью автомобильных дорог местного значения</w:t>
      </w:r>
      <w:r w:rsidR="00F56EAE">
        <w:rPr>
          <w:sz w:val="28"/>
          <w:szCs w:val="28"/>
        </w:rPr>
        <w:t xml:space="preserve"> в 20</w:t>
      </w:r>
      <w:r w:rsidR="00F2696C">
        <w:rPr>
          <w:sz w:val="28"/>
          <w:szCs w:val="28"/>
        </w:rPr>
        <w:t>20</w:t>
      </w:r>
      <w:r w:rsidR="00F56EAE">
        <w:rPr>
          <w:sz w:val="28"/>
          <w:szCs w:val="28"/>
        </w:rPr>
        <w:t xml:space="preserve"> году не проводились.</w:t>
      </w:r>
    </w:p>
    <w:p w:rsidR="00476523" w:rsidRPr="00692F3E" w:rsidRDefault="00476523" w:rsidP="00F56EAE">
      <w:pPr>
        <w:ind w:firstLine="709"/>
        <w:jc w:val="both"/>
        <w:rPr>
          <w:sz w:val="28"/>
          <w:szCs w:val="28"/>
        </w:rPr>
      </w:pPr>
    </w:p>
    <w:p w:rsidR="00A856C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5.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Действия органов </w:t>
      </w:r>
      <w:r w:rsidR="00A856C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муниципального контроля по пресечению нарушений обязательных требований и (или) устранению </w:t>
      </w: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lastRenderedPageBreak/>
        <w:t>последствий таких нарушений</w:t>
      </w:r>
    </w:p>
    <w:p w:rsidR="00886888" w:rsidRPr="00106787" w:rsidRDefault="00886888" w:rsidP="00886888">
      <w:pPr>
        <w:rPr>
          <w:sz w:val="28"/>
          <w:szCs w:val="28"/>
        </w:rPr>
      </w:pPr>
    </w:p>
    <w:p w:rsidR="00231D8E" w:rsidRDefault="00231D8E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нарушений </w:t>
      </w:r>
      <w:r w:rsidRPr="00502909">
        <w:rPr>
          <w:b/>
          <w:i/>
          <w:sz w:val="28"/>
          <w:szCs w:val="28"/>
        </w:rPr>
        <w:t>земельного законодательства</w:t>
      </w:r>
      <w:r>
        <w:rPr>
          <w:sz w:val="28"/>
          <w:szCs w:val="28"/>
        </w:rPr>
        <w:t xml:space="preserve"> проводится следующая работа:</w:t>
      </w:r>
    </w:p>
    <w:p w:rsidR="00E17B85" w:rsidRDefault="00E17B85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разрабатывается и утверждается </w:t>
      </w:r>
      <w:r w:rsidRPr="00275EF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275EFD">
        <w:rPr>
          <w:sz w:val="28"/>
          <w:szCs w:val="28"/>
        </w:rPr>
        <w:t xml:space="preserve"> профилактики нарушений обязательных требований в сфере муниципального земельного контроля на территории муниципального образования </w:t>
      </w:r>
      <w:r w:rsidR="00A31406">
        <w:rPr>
          <w:sz w:val="28"/>
          <w:szCs w:val="28"/>
        </w:rPr>
        <w:t>«</w:t>
      </w:r>
      <w:r w:rsidRPr="00275EFD">
        <w:rPr>
          <w:sz w:val="28"/>
          <w:szCs w:val="28"/>
        </w:rPr>
        <w:t>Кардымовский район</w:t>
      </w:r>
      <w:r w:rsidR="00A31406">
        <w:rPr>
          <w:sz w:val="28"/>
          <w:szCs w:val="28"/>
        </w:rPr>
        <w:t>»</w:t>
      </w:r>
      <w:r w:rsidRPr="00275EFD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>;</w:t>
      </w:r>
    </w:p>
    <w:p w:rsidR="00231D8E" w:rsidRDefault="00231D8E" w:rsidP="00AB6463">
      <w:pPr>
        <w:ind w:firstLine="709"/>
        <w:jc w:val="both"/>
        <w:rPr>
          <w:sz w:val="28"/>
          <w:szCs w:val="28"/>
        </w:rPr>
      </w:pPr>
      <w:r w:rsidRPr="00231D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D8E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А</w:t>
      </w:r>
      <w:r w:rsidRPr="00231D8E">
        <w:rPr>
          <w:sz w:val="28"/>
          <w:szCs w:val="28"/>
        </w:rPr>
        <w:t xml:space="preserve">дминистрацию района </w:t>
      </w:r>
      <w:r w:rsidR="00C43DBB">
        <w:rPr>
          <w:sz w:val="28"/>
          <w:szCs w:val="28"/>
        </w:rPr>
        <w:t xml:space="preserve">гражданам, </w:t>
      </w:r>
      <w:r w:rsidRPr="00231D8E">
        <w:rPr>
          <w:sz w:val="28"/>
          <w:szCs w:val="28"/>
        </w:rPr>
        <w:t>юридическим лицам и индивидуальным предпринимателям в индивидуальном порядке разъясня</w:t>
      </w:r>
      <w:r w:rsidR="002D33BB">
        <w:rPr>
          <w:sz w:val="28"/>
          <w:szCs w:val="28"/>
        </w:rPr>
        <w:t>е</w:t>
      </w:r>
      <w:r w:rsidRPr="00231D8E">
        <w:rPr>
          <w:sz w:val="28"/>
          <w:szCs w:val="28"/>
        </w:rPr>
        <w:t>тся необходимость оформления документов на земельные участки, последовательность и сроки оформления</w:t>
      </w:r>
      <w:r w:rsidR="002D33BB">
        <w:rPr>
          <w:sz w:val="28"/>
          <w:szCs w:val="28"/>
        </w:rPr>
        <w:t>;</w:t>
      </w:r>
      <w:r w:rsidRPr="00231D8E">
        <w:rPr>
          <w:sz w:val="28"/>
          <w:szCs w:val="28"/>
        </w:rPr>
        <w:t xml:space="preserve"> </w:t>
      </w:r>
    </w:p>
    <w:p w:rsidR="00EE4CD8" w:rsidRDefault="00231D8E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FB9">
        <w:rPr>
          <w:sz w:val="28"/>
          <w:szCs w:val="28"/>
        </w:rPr>
        <w:t>регулярно</w:t>
      </w:r>
      <w:r w:rsidRPr="00231D8E">
        <w:rPr>
          <w:sz w:val="28"/>
          <w:szCs w:val="28"/>
        </w:rPr>
        <w:t xml:space="preserve"> опубликовываются в районной газете,  а также размещаются на официальных сайтах района и поселений материалы о необходимости оформления документов на земельные участки, переоформлении прав на земельные участки, использовании земельных участков по целевому назначению</w:t>
      </w:r>
      <w:r w:rsidR="00EE4CD8">
        <w:rPr>
          <w:sz w:val="28"/>
          <w:szCs w:val="28"/>
        </w:rPr>
        <w:t>;</w:t>
      </w:r>
    </w:p>
    <w:p w:rsidR="00EE4CD8" w:rsidRDefault="00B627D2" w:rsidP="00B62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64F">
        <w:rPr>
          <w:spacing w:val="2"/>
          <w:sz w:val="28"/>
          <w:szCs w:val="28"/>
          <w:shd w:val="clear" w:color="auto" w:fill="FFFFFF"/>
        </w:rPr>
        <w:t xml:space="preserve">на сайте Администрации </w:t>
      </w:r>
      <w:r>
        <w:rPr>
          <w:spacing w:val="2"/>
          <w:sz w:val="28"/>
          <w:szCs w:val="28"/>
          <w:shd w:val="clear" w:color="auto" w:fill="FFFFFF"/>
        </w:rPr>
        <w:t>района  размещает</w:t>
      </w:r>
      <w:r w:rsidR="00C43DBB">
        <w:rPr>
          <w:spacing w:val="2"/>
          <w:sz w:val="28"/>
          <w:szCs w:val="28"/>
          <w:shd w:val="clear" w:color="auto" w:fill="FFFFFF"/>
        </w:rPr>
        <w:t>с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F6564F">
        <w:rPr>
          <w:spacing w:val="2"/>
          <w:sz w:val="28"/>
          <w:szCs w:val="28"/>
          <w:shd w:val="clear" w:color="auto" w:fill="FFFFFF"/>
        </w:rPr>
        <w:t xml:space="preserve"> информации о результатах осуществления муниципального земельного контроля</w:t>
      </w:r>
      <w:r w:rsidR="009836C6">
        <w:rPr>
          <w:sz w:val="28"/>
          <w:szCs w:val="28"/>
        </w:rPr>
        <w:t>;</w:t>
      </w:r>
    </w:p>
    <w:p w:rsidR="009836C6" w:rsidRDefault="009836C6" w:rsidP="00B62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44F45">
        <w:rPr>
          <w:sz w:val="28"/>
          <w:szCs w:val="28"/>
        </w:rPr>
        <w:t xml:space="preserve">юридическим лицам, индивидуальным предпринимателям  и гражданам </w:t>
      </w:r>
      <w:r>
        <w:rPr>
          <w:sz w:val="28"/>
          <w:szCs w:val="28"/>
        </w:rPr>
        <w:t xml:space="preserve">направляются </w:t>
      </w:r>
      <w:r w:rsidRPr="00144F45">
        <w:rPr>
          <w:spacing w:val="2"/>
          <w:sz w:val="28"/>
          <w:szCs w:val="28"/>
          <w:shd w:val="clear" w:color="auto" w:fill="FFFFFF"/>
        </w:rPr>
        <w:t>предостережени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 недопустимости нарушени</w:t>
      </w:r>
      <w:r w:rsidR="002D5F39">
        <w:rPr>
          <w:spacing w:val="2"/>
          <w:sz w:val="28"/>
          <w:szCs w:val="28"/>
          <w:shd w:val="clear" w:color="auto" w:fill="FFFFFF"/>
        </w:rPr>
        <w:t>й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обязательных требований земельного законодательства</w:t>
      </w:r>
      <w:r>
        <w:rPr>
          <w:sz w:val="28"/>
          <w:szCs w:val="28"/>
        </w:rPr>
        <w:t>.</w:t>
      </w:r>
    </w:p>
    <w:p w:rsidR="00502909" w:rsidRDefault="00FA5B19" w:rsidP="0050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нарушений </w:t>
      </w:r>
      <w:r w:rsidRPr="00502909">
        <w:rPr>
          <w:b/>
          <w:i/>
          <w:sz w:val="28"/>
          <w:szCs w:val="28"/>
        </w:rPr>
        <w:t>жилищного законодательства</w:t>
      </w:r>
      <w:r w:rsidR="00502909" w:rsidRPr="00502909">
        <w:rPr>
          <w:sz w:val="28"/>
          <w:szCs w:val="28"/>
        </w:rPr>
        <w:t xml:space="preserve"> </w:t>
      </w:r>
      <w:r w:rsidR="00502909">
        <w:rPr>
          <w:sz w:val="28"/>
          <w:szCs w:val="28"/>
        </w:rPr>
        <w:t xml:space="preserve">  и </w:t>
      </w:r>
      <w:r w:rsidR="00502909" w:rsidRPr="00333EDE">
        <w:rPr>
          <w:sz w:val="28"/>
          <w:szCs w:val="28"/>
        </w:rPr>
        <w:t>снижения рисков причинения ущерба муниципальному жилищному фонду</w:t>
      </w:r>
      <w:r w:rsidR="00502909">
        <w:rPr>
          <w:sz w:val="28"/>
          <w:szCs w:val="28"/>
        </w:rPr>
        <w:t xml:space="preserve"> проводится следующая работа:</w:t>
      </w:r>
    </w:p>
    <w:p w:rsidR="00502909" w:rsidRDefault="00502909" w:rsidP="0050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разрабатывается и утверждается </w:t>
      </w:r>
      <w:r w:rsidRPr="00275EF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275EFD">
        <w:rPr>
          <w:sz w:val="28"/>
          <w:szCs w:val="28"/>
        </w:rPr>
        <w:t xml:space="preserve"> профилактики нарушений обязательных требований в сфере муниципального </w:t>
      </w:r>
      <w:r>
        <w:rPr>
          <w:sz w:val="28"/>
          <w:szCs w:val="28"/>
        </w:rPr>
        <w:t>жилищного</w:t>
      </w:r>
      <w:r w:rsidRPr="00275EFD">
        <w:rPr>
          <w:sz w:val="28"/>
          <w:szCs w:val="28"/>
        </w:rPr>
        <w:t xml:space="preserve"> контроля на территории муниципального образования </w:t>
      </w:r>
      <w:r>
        <w:rPr>
          <w:sz w:val="28"/>
          <w:szCs w:val="28"/>
        </w:rPr>
        <w:t>«</w:t>
      </w:r>
      <w:r w:rsidRPr="00275EFD">
        <w:rPr>
          <w:sz w:val="28"/>
          <w:szCs w:val="28"/>
        </w:rPr>
        <w:t>Кардымовский район</w:t>
      </w:r>
      <w:r>
        <w:rPr>
          <w:sz w:val="28"/>
          <w:szCs w:val="28"/>
        </w:rPr>
        <w:t>»</w:t>
      </w:r>
      <w:r w:rsidRPr="00275EFD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>;</w:t>
      </w:r>
    </w:p>
    <w:p w:rsidR="004C1E34" w:rsidRPr="0083686A" w:rsidRDefault="00502909" w:rsidP="004C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регулярно</w:t>
      </w:r>
      <w:r w:rsidRPr="00231D8E">
        <w:rPr>
          <w:sz w:val="28"/>
          <w:szCs w:val="28"/>
        </w:rPr>
        <w:t xml:space="preserve"> опубликовываются в районной газете,  а также размещаются на официальных сайтах района и поселений материалы о необходимости </w:t>
      </w:r>
      <w:r w:rsidR="004C1E34" w:rsidRPr="0083686A">
        <w:rPr>
          <w:sz w:val="28"/>
          <w:szCs w:val="28"/>
        </w:rPr>
        <w:t>выполнени</w:t>
      </w:r>
      <w:r w:rsidR="004C1E34">
        <w:rPr>
          <w:sz w:val="28"/>
          <w:szCs w:val="28"/>
        </w:rPr>
        <w:t>я</w:t>
      </w:r>
      <w:r w:rsidR="004C1E34" w:rsidRPr="0083686A">
        <w:rPr>
          <w:sz w:val="28"/>
          <w:szCs w:val="28"/>
        </w:rPr>
        <w:t xml:space="preserve">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</w:t>
      </w:r>
      <w:r w:rsidR="002D5F39">
        <w:rPr>
          <w:sz w:val="28"/>
          <w:szCs w:val="28"/>
        </w:rPr>
        <w:t xml:space="preserve">и содержанию </w:t>
      </w:r>
      <w:r w:rsidR="004C1E34" w:rsidRPr="0083686A">
        <w:rPr>
          <w:sz w:val="28"/>
          <w:szCs w:val="28"/>
        </w:rPr>
        <w:t>жилы</w:t>
      </w:r>
      <w:r w:rsidR="002D5F39">
        <w:rPr>
          <w:sz w:val="28"/>
          <w:szCs w:val="28"/>
        </w:rPr>
        <w:t>х</w:t>
      </w:r>
      <w:r w:rsidR="004C1E34" w:rsidRPr="0083686A">
        <w:rPr>
          <w:sz w:val="28"/>
          <w:szCs w:val="28"/>
        </w:rPr>
        <w:t xml:space="preserve"> помещени</w:t>
      </w:r>
      <w:r w:rsidR="002D5F39">
        <w:rPr>
          <w:sz w:val="28"/>
          <w:szCs w:val="28"/>
        </w:rPr>
        <w:t>й</w:t>
      </w:r>
      <w:r w:rsidR="004C1E34" w:rsidRPr="0083686A">
        <w:rPr>
          <w:sz w:val="28"/>
          <w:szCs w:val="28"/>
        </w:rPr>
        <w:t>, общего имущества собственников помещений в многоквартирных домах</w:t>
      </w:r>
      <w:r w:rsidR="004C1E34">
        <w:rPr>
          <w:sz w:val="28"/>
          <w:szCs w:val="28"/>
        </w:rPr>
        <w:t>;</w:t>
      </w:r>
      <w:r w:rsidR="004C1E34" w:rsidRPr="0083686A">
        <w:rPr>
          <w:sz w:val="28"/>
          <w:szCs w:val="28"/>
        </w:rPr>
        <w:t xml:space="preserve"> </w:t>
      </w:r>
    </w:p>
    <w:p w:rsidR="00502909" w:rsidRDefault="00502909" w:rsidP="0050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64F">
        <w:rPr>
          <w:spacing w:val="2"/>
          <w:sz w:val="28"/>
          <w:szCs w:val="28"/>
          <w:shd w:val="clear" w:color="auto" w:fill="FFFFFF"/>
        </w:rPr>
        <w:t xml:space="preserve">на сайте Администрации </w:t>
      </w:r>
      <w:r>
        <w:rPr>
          <w:spacing w:val="2"/>
          <w:sz w:val="28"/>
          <w:szCs w:val="28"/>
          <w:shd w:val="clear" w:color="auto" w:fill="FFFFFF"/>
        </w:rPr>
        <w:t>района  размещается</w:t>
      </w:r>
      <w:r w:rsidRPr="00F6564F">
        <w:rPr>
          <w:spacing w:val="2"/>
          <w:sz w:val="28"/>
          <w:szCs w:val="28"/>
          <w:shd w:val="clear" w:color="auto" w:fill="FFFFFF"/>
        </w:rPr>
        <w:t xml:space="preserve"> информации о результатах осуществления муниципального </w:t>
      </w:r>
      <w:r>
        <w:rPr>
          <w:spacing w:val="2"/>
          <w:sz w:val="28"/>
          <w:szCs w:val="28"/>
          <w:shd w:val="clear" w:color="auto" w:fill="FFFFFF"/>
        </w:rPr>
        <w:t>жилищного</w:t>
      </w:r>
      <w:r w:rsidRPr="00F6564F">
        <w:rPr>
          <w:spacing w:val="2"/>
          <w:sz w:val="28"/>
          <w:szCs w:val="28"/>
          <w:shd w:val="clear" w:color="auto" w:fill="FFFFFF"/>
        </w:rPr>
        <w:t xml:space="preserve"> контроля</w:t>
      </w:r>
      <w:r>
        <w:rPr>
          <w:sz w:val="28"/>
          <w:szCs w:val="28"/>
        </w:rPr>
        <w:t>;</w:t>
      </w:r>
    </w:p>
    <w:p w:rsidR="002003BF" w:rsidRDefault="002003BF" w:rsidP="00200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F45">
        <w:rPr>
          <w:sz w:val="28"/>
          <w:szCs w:val="28"/>
        </w:rPr>
        <w:t xml:space="preserve">юридическим лицам, индивидуальным предпринимателям  и гражданам </w:t>
      </w:r>
      <w:r>
        <w:rPr>
          <w:sz w:val="28"/>
          <w:szCs w:val="28"/>
        </w:rPr>
        <w:t xml:space="preserve">направляются </w:t>
      </w:r>
      <w:r w:rsidRPr="00144F45">
        <w:rPr>
          <w:spacing w:val="2"/>
          <w:sz w:val="28"/>
          <w:szCs w:val="28"/>
          <w:shd w:val="clear" w:color="auto" w:fill="FFFFFF"/>
        </w:rPr>
        <w:t>предостережени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 недопустимости нарушени</w:t>
      </w:r>
      <w:r w:rsidR="002D5F39">
        <w:rPr>
          <w:spacing w:val="2"/>
          <w:sz w:val="28"/>
          <w:szCs w:val="28"/>
          <w:shd w:val="clear" w:color="auto" w:fill="FFFFFF"/>
        </w:rPr>
        <w:t>й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обязательных требований </w:t>
      </w:r>
      <w:r>
        <w:rPr>
          <w:spacing w:val="2"/>
          <w:sz w:val="28"/>
          <w:szCs w:val="28"/>
          <w:shd w:val="clear" w:color="auto" w:fill="FFFFFF"/>
        </w:rPr>
        <w:t>жилищного</w:t>
      </w:r>
      <w:r w:rsidRPr="00144F45">
        <w:rPr>
          <w:spacing w:val="2"/>
          <w:sz w:val="28"/>
          <w:szCs w:val="28"/>
          <w:shd w:val="clear" w:color="auto" w:fill="FFFFFF"/>
        </w:rPr>
        <w:t xml:space="preserve"> законодательства</w:t>
      </w:r>
      <w:r>
        <w:rPr>
          <w:sz w:val="28"/>
          <w:szCs w:val="28"/>
        </w:rPr>
        <w:t>.</w:t>
      </w:r>
    </w:p>
    <w:p w:rsidR="00692F3E" w:rsidRPr="00B627D2" w:rsidRDefault="00692F3E" w:rsidP="00B627D2">
      <w:pPr>
        <w:ind w:firstLine="709"/>
        <w:jc w:val="both"/>
        <w:rPr>
          <w:sz w:val="28"/>
          <w:szCs w:val="28"/>
        </w:rPr>
      </w:pPr>
    </w:p>
    <w:p w:rsidR="00A856C7" w:rsidRDefault="00886888" w:rsidP="00B4064F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6.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Анализ и оценка эффективности</w:t>
      </w:r>
    </w:p>
    <w:p w:rsidR="00886888" w:rsidRDefault="00886888" w:rsidP="00B4064F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044563" w:rsidRPr="00106787" w:rsidRDefault="00044563" w:rsidP="00106787">
      <w:pPr>
        <w:jc w:val="center"/>
        <w:rPr>
          <w:b/>
          <w:sz w:val="28"/>
          <w:szCs w:val="28"/>
        </w:rPr>
      </w:pPr>
    </w:p>
    <w:p w:rsidR="00886888" w:rsidRPr="00644071" w:rsidRDefault="00044563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  <w:r w:rsidR="00644071" w:rsidRPr="00644071">
        <w:rPr>
          <w:rStyle w:val="z-label"/>
          <w:sz w:val="28"/>
          <w:szCs w:val="28"/>
        </w:rPr>
        <w:t xml:space="preserve"> -</w:t>
      </w:r>
      <w:r w:rsidR="00F2696C">
        <w:rPr>
          <w:sz w:val="28"/>
          <w:szCs w:val="28"/>
        </w:rPr>
        <w:t>0</w:t>
      </w:r>
      <w:r w:rsidR="00104805" w:rsidRPr="00644071">
        <w:rPr>
          <w:sz w:val="28"/>
          <w:szCs w:val="28"/>
        </w:rPr>
        <w:t xml:space="preserve"> %.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lastRenderedPageBreak/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- 0.00%</w:t>
      </w:r>
      <w:r w:rsidR="00644071">
        <w:rPr>
          <w:rStyle w:val="z-label"/>
          <w:sz w:val="28"/>
          <w:szCs w:val="28"/>
        </w:rPr>
        <w:t>.</w:t>
      </w:r>
    </w:p>
    <w:p w:rsidR="00767931" w:rsidRPr="00644071" w:rsidRDefault="00044563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 xml:space="preserve">Доля юридических лиц, индивидуальных предпринимателей, в отношении которых органами,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 </w:t>
      </w:r>
      <w:r w:rsidR="00A607D0">
        <w:rPr>
          <w:rStyle w:val="z-label"/>
          <w:sz w:val="28"/>
          <w:szCs w:val="28"/>
        </w:rPr>
        <w:t>–</w:t>
      </w:r>
      <w:r w:rsidR="006414A8" w:rsidRPr="00644071">
        <w:rPr>
          <w:rStyle w:val="z-label"/>
          <w:sz w:val="28"/>
          <w:szCs w:val="28"/>
        </w:rPr>
        <w:t xml:space="preserve"> </w:t>
      </w:r>
      <w:r w:rsidR="00F2696C">
        <w:rPr>
          <w:rStyle w:val="z-label"/>
          <w:sz w:val="28"/>
          <w:szCs w:val="28"/>
        </w:rPr>
        <w:t>0</w:t>
      </w:r>
      <w:r w:rsidRPr="00644071">
        <w:rPr>
          <w:rStyle w:val="z-label"/>
          <w:sz w:val="28"/>
          <w:szCs w:val="28"/>
        </w:rPr>
        <w:t>%.</w:t>
      </w:r>
    </w:p>
    <w:p w:rsidR="006414A8" w:rsidRPr="00644071" w:rsidRDefault="006414A8" w:rsidP="00644071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проведенных внеплановых проверок (в процентах общего количества проведенных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4071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044563" w:rsidRPr="00644071" w:rsidRDefault="00044563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-</w:t>
      </w:r>
      <w:r w:rsidR="00F2696C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044563" w:rsidRPr="004A6AD8" w:rsidRDefault="00044563" w:rsidP="00D01578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 xml:space="preserve">Доля проверок, по итогам которых выявлены правонарушения (в процентах общего числа проведенных плановых и внеплановых проверок) – </w:t>
      </w:r>
      <w:r w:rsidR="004F413C" w:rsidRPr="00C33851">
        <w:rPr>
          <w:rStyle w:val="z-label"/>
          <w:sz w:val="28"/>
          <w:szCs w:val="28"/>
        </w:rPr>
        <w:t>0</w:t>
      </w:r>
      <w:r w:rsidR="006414A8" w:rsidRPr="00644071">
        <w:rPr>
          <w:rStyle w:val="z-label"/>
          <w:sz w:val="28"/>
          <w:szCs w:val="28"/>
        </w:rPr>
        <w:t>%</w:t>
      </w:r>
      <w:r w:rsidR="00467649" w:rsidRPr="00644071">
        <w:rPr>
          <w:rStyle w:val="z-label"/>
          <w:sz w:val="28"/>
          <w:szCs w:val="28"/>
        </w:rPr>
        <w:t>.</w:t>
      </w:r>
    </w:p>
    <w:p w:rsidR="006414A8" w:rsidRDefault="006414A8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 w:rsidR="00644071" w:rsidRPr="00644071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 w:rsidR="00BE3900">
        <w:rPr>
          <w:rStyle w:val="z-label"/>
          <w:sz w:val="28"/>
          <w:szCs w:val="28"/>
        </w:rPr>
        <w:t xml:space="preserve"> </w:t>
      </w:r>
      <w:r w:rsid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="00644071">
        <w:rPr>
          <w:rStyle w:val="z-label"/>
          <w:sz w:val="28"/>
          <w:szCs w:val="28"/>
        </w:rPr>
        <w:t>0.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lastRenderedPageBreak/>
        <w:t>Количество случаев причинения вреда жизни, здоровью граждан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животным, растениям, окружающей среде 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объектам культурного наследия (памятникам истории и культуры) народов Российской Федерации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2E60F4">
        <w:rPr>
          <w:rStyle w:val="z-label"/>
          <w:sz w:val="28"/>
          <w:szCs w:val="28"/>
        </w:rPr>
        <w:t>.</w:t>
      </w:r>
    </w:p>
    <w:p w:rsidR="006414A8" w:rsidRPr="00644071" w:rsidRDefault="00644071" w:rsidP="006414A8">
      <w:pPr>
        <w:ind w:firstLine="709"/>
        <w:jc w:val="both"/>
        <w:rPr>
          <w:sz w:val="28"/>
          <w:szCs w:val="28"/>
        </w:rPr>
      </w:pPr>
      <w:r>
        <w:rPr>
          <w:rStyle w:val="z-label"/>
          <w:sz w:val="28"/>
          <w:szCs w:val="28"/>
        </w:rPr>
        <w:t>К</w:t>
      </w:r>
      <w:r w:rsidR="006414A8" w:rsidRPr="00644071">
        <w:rPr>
          <w:rStyle w:val="z-label"/>
          <w:sz w:val="28"/>
          <w:szCs w:val="28"/>
        </w:rPr>
        <w:t>оличество случаев возникновения чрезвычайных ситуаций техногенного характера</w:t>
      </w:r>
      <w:r>
        <w:rPr>
          <w:rStyle w:val="z-label"/>
          <w:sz w:val="28"/>
          <w:szCs w:val="28"/>
        </w:rPr>
        <w:t xml:space="preserve"> </w:t>
      </w:r>
      <w:r w:rsidR="002E60F4">
        <w:rPr>
          <w:rStyle w:val="z-label"/>
          <w:sz w:val="28"/>
          <w:szCs w:val="28"/>
        </w:rPr>
        <w:t>–</w:t>
      </w:r>
      <w:r>
        <w:rPr>
          <w:rStyle w:val="z-label"/>
          <w:sz w:val="28"/>
          <w:szCs w:val="28"/>
        </w:rPr>
        <w:t xml:space="preserve"> </w:t>
      </w:r>
      <w:r w:rsidR="006414A8" w:rsidRPr="00644071">
        <w:rPr>
          <w:rStyle w:val="z-label"/>
          <w:sz w:val="28"/>
          <w:szCs w:val="28"/>
        </w:rPr>
        <w:t>0</w:t>
      </w:r>
      <w:r w:rsidR="002E60F4">
        <w:rPr>
          <w:rStyle w:val="z-label"/>
          <w:sz w:val="28"/>
          <w:szCs w:val="28"/>
        </w:rPr>
        <w:t>.</w:t>
      </w:r>
    </w:p>
    <w:p w:rsidR="006414A8" w:rsidRPr="004A6AD8" w:rsidRDefault="006414A8" w:rsidP="006414A8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- 0.00%</w:t>
      </w:r>
      <w:r w:rsidR="002E60F4">
        <w:rPr>
          <w:rStyle w:val="z-label"/>
          <w:sz w:val="28"/>
          <w:szCs w:val="28"/>
        </w:rPr>
        <w:t>.</w:t>
      </w:r>
    </w:p>
    <w:p w:rsidR="006414A8" w:rsidRDefault="006414A8" w:rsidP="006414A8">
      <w:pPr>
        <w:ind w:firstLine="709"/>
        <w:jc w:val="both"/>
        <w:rPr>
          <w:rStyle w:val="z-label"/>
        </w:rPr>
      </w:pPr>
    </w:p>
    <w:p w:rsidR="00A856C7" w:rsidRPr="00106787" w:rsidRDefault="00886888" w:rsidP="00A856C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7.</w:t>
      </w:r>
      <w:r w:rsidR="00106787">
        <w:rPr>
          <w:b/>
          <w:sz w:val="28"/>
          <w:szCs w:val="28"/>
        </w:rPr>
        <w:t xml:space="preserve">  </w:t>
      </w:r>
      <w:r w:rsidRPr="00106787">
        <w:rPr>
          <w:b/>
          <w:sz w:val="28"/>
          <w:szCs w:val="28"/>
        </w:rPr>
        <w:t xml:space="preserve">Выводы и предложения по результатам </w:t>
      </w:r>
    </w:p>
    <w:p w:rsidR="00886888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3359EB" w:rsidRPr="001459E5" w:rsidRDefault="003359EB" w:rsidP="00F2696C">
      <w:pPr>
        <w:jc w:val="both"/>
        <w:rPr>
          <w:sz w:val="28"/>
          <w:szCs w:val="28"/>
        </w:rPr>
      </w:pPr>
    </w:p>
    <w:p w:rsidR="003037E5" w:rsidRPr="00CC23F1" w:rsidRDefault="003037E5" w:rsidP="00303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«Кардымовский район» Смоленской области практика проведения муниципального контроля </w:t>
      </w:r>
      <w:r w:rsidR="00102D9E">
        <w:rPr>
          <w:sz w:val="28"/>
          <w:szCs w:val="28"/>
        </w:rPr>
        <w:t>сложилась</w:t>
      </w:r>
      <w:r>
        <w:rPr>
          <w:sz w:val="28"/>
          <w:szCs w:val="28"/>
        </w:rPr>
        <w:t xml:space="preserve"> только в отношении земельного контроля</w:t>
      </w:r>
      <w:r w:rsidR="003F4755">
        <w:rPr>
          <w:sz w:val="28"/>
          <w:szCs w:val="28"/>
        </w:rPr>
        <w:t xml:space="preserve">, поэтому </w:t>
      </w:r>
      <w:r w:rsidRPr="003F4755">
        <w:rPr>
          <w:sz w:val="28"/>
          <w:szCs w:val="28"/>
        </w:rPr>
        <w:t xml:space="preserve">выводы и предложения по </w:t>
      </w:r>
      <w:r w:rsidRPr="00CC23F1">
        <w:rPr>
          <w:sz w:val="28"/>
          <w:szCs w:val="28"/>
        </w:rPr>
        <w:t xml:space="preserve">результатам муниципального контроля в </w:t>
      </w:r>
      <w:r w:rsidR="003F4755" w:rsidRPr="00CC23F1">
        <w:rPr>
          <w:sz w:val="28"/>
          <w:szCs w:val="28"/>
        </w:rPr>
        <w:t>настоящем</w:t>
      </w:r>
      <w:r w:rsidRPr="00CC23F1">
        <w:rPr>
          <w:sz w:val="28"/>
          <w:szCs w:val="28"/>
        </w:rPr>
        <w:t xml:space="preserve"> докладе сформулированы только </w:t>
      </w:r>
      <w:r w:rsidR="003F4755" w:rsidRPr="00CC23F1">
        <w:rPr>
          <w:sz w:val="28"/>
          <w:szCs w:val="28"/>
        </w:rPr>
        <w:t>для данного вида контроля.</w:t>
      </w:r>
    </w:p>
    <w:p w:rsidR="003359EB" w:rsidRPr="001459E5" w:rsidRDefault="003359EB" w:rsidP="003037E5">
      <w:pPr>
        <w:ind w:firstLine="709"/>
        <w:jc w:val="both"/>
        <w:rPr>
          <w:sz w:val="28"/>
          <w:szCs w:val="28"/>
        </w:rPr>
      </w:pPr>
      <w:r w:rsidRPr="001459E5">
        <w:rPr>
          <w:sz w:val="28"/>
          <w:szCs w:val="28"/>
        </w:rPr>
        <w:t>Жалобы и обращения граждан и юридических лиц, содержащие</w:t>
      </w:r>
      <w:r w:rsidR="001459E5" w:rsidRPr="001459E5">
        <w:rPr>
          <w:sz w:val="28"/>
          <w:szCs w:val="28"/>
        </w:rPr>
        <w:t xml:space="preserve"> </w:t>
      </w:r>
      <w:r w:rsidRPr="001459E5">
        <w:rPr>
          <w:sz w:val="28"/>
          <w:szCs w:val="28"/>
        </w:rPr>
        <w:t>информацию о нарушениях</w:t>
      </w:r>
      <w:r w:rsidR="001459E5">
        <w:rPr>
          <w:sz w:val="28"/>
          <w:szCs w:val="28"/>
        </w:rPr>
        <w:t xml:space="preserve"> </w:t>
      </w:r>
      <w:r w:rsidRPr="001459E5">
        <w:rPr>
          <w:sz w:val="28"/>
          <w:szCs w:val="28"/>
        </w:rPr>
        <w:t xml:space="preserve">земельного законодательства, были рассмотрены в полном объеме, материалы направлены в </w:t>
      </w:r>
      <w:r w:rsidR="001459E5" w:rsidRPr="001459E5">
        <w:rPr>
          <w:sz w:val="28"/>
          <w:szCs w:val="28"/>
        </w:rPr>
        <w:t>органы государственного надзора по Смоленской области для привлечения нарушителей к административной ответственности.</w:t>
      </w:r>
    </w:p>
    <w:p w:rsidR="006177C5" w:rsidRPr="00DC6989" w:rsidRDefault="006177C5" w:rsidP="006177C5">
      <w:pPr>
        <w:ind w:firstLine="709"/>
        <w:jc w:val="both"/>
        <w:rPr>
          <w:sz w:val="28"/>
          <w:szCs w:val="28"/>
        </w:rPr>
      </w:pPr>
      <w:r w:rsidRPr="002C06AB">
        <w:rPr>
          <w:sz w:val="28"/>
          <w:szCs w:val="28"/>
        </w:rPr>
        <w:t>Основными проблемами при проведении  земельного</w:t>
      </w:r>
      <w:r w:rsidRPr="00DC6989">
        <w:rPr>
          <w:sz w:val="28"/>
          <w:szCs w:val="28"/>
        </w:rPr>
        <w:t xml:space="preserve"> контроля </w:t>
      </w:r>
      <w:r w:rsidR="002455E8">
        <w:rPr>
          <w:sz w:val="28"/>
          <w:szCs w:val="28"/>
        </w:rPr>
        <w:t>остаются</w:t>
      </w:r>
      <w:r w:rsidRPr="00DC6989">
        <w:rPr>
          <w:sz w:val="28"/>
          <w:szCs w:val="28"/>
        </w:rPr>
        <w:t>:</w:t>
      </w:r>
    </w:p>
    <w:p w:rsidR="0014202E" w:rsidRPr="00DC6989" w:rsidRDefault="006177C5" w:rsidP="006177C5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отсутствие </w:t>
      </w:r>
      <w:r w:rsidR="005336C0" w:rsidRPr="00DC6989">
        <w:rPr>
          <w:sz w:val="28"/>
          <w:szCs w:val="28"/>
        </w:rPr>
        <w:t xml:space="preserve">у органов муниципального контроля </w:t>
      </w:r>
      <w:r w:rsidRPr="00DC6989">
        <w:rPr>
          <w:sz w:val="28"/>
          <w:szCs w:val="28"/>
        </w:rPr>
        <w:t xml:space="preserve">возможности привлечения </w:t>
      </w:r>
      <w:r w:rsidR="005336C0" w:rsidRPr="00DC6989">
        <w:rPr>
          <w:sz w:val="28"/>
          <w:szCs w:val="28"/>
        </w:rPr>
        <w:t xml:space="preserve">к проверке </w:t>
      </w:r>
      <w:r w:rsidRPr="00DC6989">
        <w:rPr>
          <w:sz w:val="28"/>
          <w:szCs w:val="28"/>
        </w:rPr>
        <w:t>специалистов (экспертов)</w:t>
      </w:r>
      <w:r w:rsidR="00164EE4" w:rsidRPr="00DC6989">
        <w:rPr>
          <w:sz w:val="28"/>
          <w:szCs w:val="28"/>
        </w:rPr>
        <w:t xml:space="preserve"> для установления границ земельных участков с помощью геодезического оборудования</w:t>
      </w:r>
      <w:r w:rsidR="005336C0" w:rsidRPr="00DC6989">
        <w:rPr>
          <w:sz w:val="28"/>
          <w:szCs w:val="28"/>
        </w:rPr>
        <w:t xml:space="preserve"> на бесплатной основе</w:t>
      </w:r>
      <w:r w:rsidR="00757E08" w:rsidRPr="00DC6989">
        <w:rPr>
          <w:sz w:val="28"/>
          <w:szCs w:val="28"/>
        </w:rPr>
        <w:t>;</w:t>
      </w:r>
    </w:p>
    <w:p w:rsidR="00F66F23" w:rsidRPr="00DC6989" w:rsidRDefault="00757E08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</w:t>
      </w:r>
      <w:r w:rsidR="00DE0DA6" w:rsidRPr="00DC6989">
        <w:rPr>
          <w:sz w:val="28"/>
          <w:szCs w:val="28"/>
        </w:rPr>
        <w:t>невозможность проведения</w:t>
      </w:r>
      <w:r w:rsidRPr="00DC6989">
        <w:rPr>
          <w:sz w:val="28"/>
          <w:szCs w:val="28"/>
        </w:rPr>
        <w:t xml:space="preserve"> </w:t>
      </w:r>
      <w:r w:rsidR="00DE0DA6" w:rsidRPr="00DC6989">
        <w:rPr>
          <w:sz w:val="28"/>
          <w:szCs w:val="28"/>
        </w:rPr>
        <w:t xml:space="preserve">муниципального земельного </w:t>
      </w:r>
      <w:r w:rsidR="006F7AEE" w:rsidRPr="00DC6989">
        <w:rPr>
          <w:sz w:val="28"/>
          <w:szCs w:val="28"/>
        </w:rPr>
        <w:t xml:space="preserve">контроля </w:t>
      </w:r>
      <w:r w:rsidR="00134EC3" w:rsidRPr="00DC6989">
        <w:rPr>
          <w:sz w:val="28"/>
          <w:szCs w:val="28"/>
        </w:rPr>
        <w:t xml:space="preserve">в случае, если  границы земельного участка не установлены, </w:t>
      </w:r>
      <w:r w:rsidR="00F66F23" w:rsidRPr="00DC6989">
        <w:rPr>
          <w:sz w:val="28"/>
          <w:szCs w:val="28"/>
        </w:rPr>
        <w:t>и данных ни о нем, ни о правообладателе в государственных информационных системах нет;</w:t>
      </w:r>
    </w:p>
    <w:p w:rsidR="00F66F23" w:rsidRPr="00DC6989" w:rsidRDefault="00F66F23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</w:t>
      </w:r>
      <w:r w:rsidR="00C452E7" w:rsidRPr="00DC6989">
        <w:rPr>
          <w:sz w:val="28"/>
          <w:szCs w:val="28"/>
        </w:rPr>
        <w:t>невозможность</w:t>
      </w:r>
      <w:r w:rsidRPr="00DC6989">
        <w:rPr>
          <w:sz w:val="28"/>
          <w:szCs w:val="28"/>
        </w:rPr>
        <w:t xml:space="preserve"> проведения муниципального земельного контроля </w:t>
      </w:r>
      <w:r w:rsidR="006F7AEE" w:rsidRPr="00DC6989">
        <w:rPr>
          <w:sz w:val="28"/>
          <w:szCs w:val="28"/>
        </w:rPr>
        <w:t xml:space="preserve">в отношении </w:t>
      </w:r>
      <w:r w:rsidR="005079CC">
        <w:rPr>
          <w:sz w:val="28"/>
          <w:szCs w:val="28"/>
        </w:rPr>
        <w:t>земель</w:t>
      </w:r>
      <w:r w:rsidRPr="00DC6989">
        <w:rPr>
          <w:sz w:val="28"/>
          <w:szCs w:val="28"/>
        </w:rPr>
        <w:t xml:space="preserve">,  </w:t>
      </w:r>
      <w:r w:rsidR="00A119E7">
        <w:rPr>
          <w:sz w:val="28"/>
          <w:szCs w:val="28"/>
        </w:rPr>
        <w:t xml:space="preserve">которые не </w:t>
      </w:r>
      <w:r w:rsidR="00A119E7" w:rsidRPr="00DC6989">
        <w:rPr>
          <w:sz w:val="28"/>
          <w:szCs w:val="28"/>
        </w:rPr>
        <w:t>обрабатыва</w:t>
      </w:r>
      <w:r w:rsidR="00A119E7">
        <w:rPr>
          <w:sz w:val="28"/>
          <w:szCs w:val="28"/>
        </w:rPr>
        <w:t>лись</w:t>
      </w:r>
      <w:r w:rsidR="00A119E7" w:rsidRPr="00DC6989">
        <w:rPr>
          <w:sz w:val="28"/>
          <w:szCs w:val="28"/>
        </w:rPr>
        <w:t xml:space="preserve"> в течени</w:t>
      </w:r>
      <w:r w:rsidR="00A119E7">
        <w:rPr>
          <w:sz w:val="28"/>
          <w:szCs w:val="28"/>
        </w:rPr>
        <w:t>е</w:t>
      </w:r>
      <w:r w:rsidR="00A119E7" w:rsidRPr="00DC6989">
        <w:rPr>
          <w:sz w:val="28"/>
          <w:szCs w:val="28"/>
        </w:rPr>
        <w:t xml:space="preserve"> 15 и более </w:t>
      </w:r>
      <w:r w:rsidR="00A119E7">
        <w:rPr>
          <w:sz w:val="28"/>
          <w:szCs w:val="28"/>
        </w:rPr>
        <w:t xml:space="preserve">лет, а  </w:t>
      </w:r>
      <w:r w:rsidRPr="00DC6989">
        <w:rPr>
          <w:sz w:val="28"/>
          <w:szCs w:val="28"/>
        </w:rPr>
        <w:t xml:space="preserve">местожительство </w:t>
      </w:r>
      <w:r w:rsidR="006F7AEE" w:rsidRPr="00DC6989">
        <w:rPr>
          <w:sz w:val="28"/>
          <w:szCs w:val="28"/>
        </w:rPr>
        <w:t xml:space="preserve">правообладателей </w:t>
      </w:r>
      <w:r w:rsidRPr="00DC6989">
        <w:rPr>
          <w:sz w:val="28"/>
          <w:szCs w:val="28"/>
        </w:rPr>
        <w:t>неизвестно и не представляется возможным их надлежащее уведомление о проведении проверки;</w:t>
      </w:r>
    </w:p>
    <w:p w:rsidR="00C452E7" w:rsidRPr="00DC6989" w:rsidRDefault="00E41D28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существуют сложности при выявлении нарушений </w:t>
      </w:r>
      <w:r w:rsidR="002455E8">
        <w:rPr>
          <w:sz w:val="28"/>
          <w:szCs w:val="28"/>
        </w:rPr>
        <w:t xml:space="preserve">фактов незаконного использования (самозахвата) земель </w:t>
      </w:r>
      <w:r w:rsidRPr="00DC6989">
        <w:rPr>
          <w:sz w:val="28"/>
          <w:szCs w:val="28"/>
        </w:rPr>
        <w:t xml:space="preserve">на </w:t>
      </w:r>
      <w:r w:rsidR="005726CF" w:rsidRPr="00DC6989">
        <w:rPr>
          <w:sz w:val="28"/>
          <w:szCs w:val="28"/>
        </w:rPr>
        <w:t>неразграниченных землях</w:t>
      </w:r>
      <w:r w:rsidR="00C86560" w:rsidRPr="00DC6989">
        <w:rPr>
          <w:sz w:val="28"/>
          <w:szCs w:val="28"/>
        </w:rPr>
        <w:t>;</w:t>
      </w:r>
      <w:r w:rsidRPr="00DC6989">
        <w:rPr>
          <w:sz w:val="28"/>
          <w:szCs w:val="28"/>
        </w:rPr>
        <w:t xml:space="preserve"> </w:t>
      </w:r>
      <w:r w:rsidR="00C452E7" w:rsidRPr="00DC6989">
        <w:rPr>
          <w:sz w:val="28"/>
          <w:szCs w:val="28"/>
        </w:rPr>
        <w:t xml:space="preserve"> </w:t>
      </w:r>
    </w:p>
    <w:p w:rsidR="00F002AA" w:rsidRDefault="00D11708" w:rsidP="0014202E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</w:t>
      </w:r>
      <w:r w:rsidR="00977330" w:rsidRPr="00DC6989">
        <w:rPr>
          <w:sz w:val="28"/>
          <w:szCs w:val="28"/>
        </w:rPr>
        <w:t xml:space="preserve">действующий </w:t>
      </w:r>
      <w:r w:rsidRPr="00DC6989">
        <w:rPr>
          <w:sz w:val="28"/>
          <w:szCs w:val="28"/>
        </w:rPr>
        <w:t xml:space="preserve">мораторий </w:t>
      </w:r>
      <w:r w:rsidR="00977330" w:rsidRPr="00DC6989">
        <w:rPr>
          <w:sz w:val="28"/>
          <w:szCs w:val="28"/>
        </w:rPr>
        <w:t xml:space="preserve">и его продление </w:t>
      </w:r>
      <w:r w:rsidRPr="00DC6989">
        <w:rPr>
          <w:sz w:val="28"/>
          <w:szCs w:val="28"/>
        </w:rPr>
        <w:t xml:space="preserve">на проведение плановых проверок субъектов малого </w:t>
      </w:r>
      <w:r w:rsidR="00AE4874">
        <w:rPr>
          <w:sz w:val="28"/>
          <w:szCs w:val="28"/>
        </w:rPr>
        <w:t xml:space="preserve"> и среднего предпринимательства </w:t>
      </w:r>
      <w:r w:rsidRPr="00DC6989">
        <w:rPr>
          <w:sz w:val="28"/>
          <w:szCs w:val="28"/>
        </w:rPr>
        <w:t>приводит к тому</w:t>
      </w:r>
      <w:r w:rsidR="00265392" w:rsidRPr="00DC6989">
        <w:rPr>
          <w:sz w:val="28"/>
          <w:szCs w:val="28"/>
        </w:rPr>
        <w:t xml:space="preserve">, что скупленные  </w:t>
      </w:r>
      <w:r w:rsidR="00836B9F">
        <w:rPr>
          <w:sz w:val="28"/>
          <w:szCs w:val="28"/>
        </w:rPr>
        <w:t xml:space="preserve">отдельными индивидуальными предпринимателями  и </w:t>
      </w:r>
      <w:r w:rsidR="00265392" w:rsidRPr="00DC6989">
        <w:rPr>
          <w:sz w:val="28"/>
          <w:szCs w:val="28"/>
        </w:rPr>
        <w:t>юридическими лицами</w:t>
      </w:r>
      <w:r w:rsidR="00AE4874">
        <w:rPr>
          <w:sz w:val="28"/>
          <w:szCs w:val="28"/>
        </w:rPr>
        <w:t>-представителями малого бизнеса,</w:t>
      </w:r>
      <w:r w:rsidR="00265392" w:rsidRPr="00DC6989">
        <w:rPr>
          <w:sz w:val="28"/>
          <w:szCs w:val="28"/>
        </w:rPr>
        <w:t xml:space="preserve"> земли сель</w:t>
      </w:r>
      <w:r w:rsidR="00695023" w:rsidRPr="00DC6989">
        <w:rPr>
          <w:sz w:val="28"/>
          <w:szCs w:val="28"/>
        </w:rPr>
        <w:t>скохозяйственного  на</w:t>
      </w:r>
      <w:r w:rsidR="00265392" w:rsidRPr="00DC6989">
        <w:rPr>
          <w:sz w:val="28"/>
          <w:szCs w:val="28"/>
        </w:rPr>
        <w:t>значения не обрабатываются и продолжают зарастать,  а у органов местного самоуправления нет рычагов воздействия в отношении нерадивых землепользователей</w:t>
      </w:r>
      <w:r w:rsidR="00F002AA">
        <w:rPr>
          <w:sz w:val="28"/>
          <w:szCs w:val="28"/>
        </w:rPr>
        <w:t>;</w:t>
      </w:r>
    </w:p>
    <w:p w:rsidR="00B52719" w:rsidRPr="003359EB" w:rsidRDefault="00F002AA" w:rsidP="0014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законодательстве нормы, устанавливающей срок, в течение которого</w:t>
      </w:r>
      <w:r w:rsidR="00712240">
        <w:rPr>
          <w:sz w:val="28"/>
          <w:szCs w:val="28"/>
        </w:rPr>
        <w:t xml:space="preserve"> необходимо приступить к использованию земельного участка, </w:t>
      </w:r>
      <w:r w:rsidR="00712240" w:rsidRPr="003359EB">
        <w:rPr>
          <w:sz w:val="28"/>
          <w:szCs w:val="28"/>
        </w:rPr>
        <w:t xml:space="preserve">предназначенного для личного подсобного хозяйства, </w:t>
      </w:r>
      <w:r w:rsidRPr="003359EB">
        <w:rPr>
          <w:sz w:val="28"/>
          <w:szCs w:val="28"/>
        </w:rPr>
        <w:t xml:space="preserve"> не позволяет  привлечь к ответственности правообладателей заброшенных земельных участков с данным видом разрешенного использования.</w:t>
      </w:r>
    </w:p>
    <w:p w:rsidR="003359EB" w:rsidRPr="003359EB" w:rsidRDefault="003359EB" w:rsidP="0014202E">
      <w:pPr>
        <w:ind w:firstLine="709"/>
        <w:jc w:val="both"/>
        <w:rPr>
          <w:b/>
          <w:sz w:val="28"/>
          <w:szCs w:val="28"/>
        </w:rPr>
      </w:pPr>
      <w:r w:rsidRPr="003359EB">
        <w:rPr>
          <w:sz w:val="28"/>
          <w:szCs w:val="28"/>
        </w:rPr>
        <w:lastRenderedPageBreak/>
        <w:t>Решение вышеуказанных проблем будет способствовать повышению эффективности осуществления муниципального земельного контроля.</w:t>
      </w:r>
    </w:p>
    <w:p w:rsidR="00B24B4E" w:rsidRPr="00DC6989" w:rsidRDefault="00B24B4E" w:rsidP="0014202E">
      <w:pPr>
        <w:ind w:firstLine="709"/>
        <w:jc w:val="both"/>
        <w:rPr>
          <w:sz w:val="28"/>
          <w:szCs w:val="28"/>
        </w:rPr>
      </w:pPr>
    </w:p>
    <w:p w:rsidR="00904EB2" w:rsidRPr="00DC6989" w:rsidRDefault="00904EB2" w:rsidP="001251DC">
      <w:pPr>
        <w:rPr>
          <w:sz w:val="28"/>
          <w:szCs w:val="28"/>
        </w:rPr>
      </w:pPr>
    </w:p>
    <w:p w:rsidR="00D844E8" w:rsidRDefault="00D844E8" w:rsidP="001251D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251DC">
        <w:rPr>
          <w:sz w:val="28"/>
          <w:szCs w:val="28"/>
        </w:rPr>
        <w:t>а</w:t>
      </w:r>
      <w:r w:rsidR="00291668" w:rsidRPr="00291668">
        <w:rPr>
          <w:b/>
          <w:sz w:val="28"/>
          <w:szCs w:val="28"/>
        </w:rPr>
        <w:t xml:space="preserve"> </w:t>
      </w:r>
      <w:r w:rsidR="00B4064F">
        <w:rPr>
          <w:b/>
          <w:sz w:val="28"/>
          <w:szCs w:val="28"/>
        </w:rPr>
        <w:t xml:space="preserve"> </w:t>
      </w:r>
      <w:r w:rsidR="00C653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B4064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1251DC">
        <w:rPr>
          <w:sz w:val="28"/>
          <w:szCs w:val="28"/>
        </w:rPr>
        <w:t xml:space="preserve">                             </w:t>
      </w:r>
      <w:r w:rsidR="000062B9">
        <w:rPr>
          <w:sz w:val="28"/>
          <w:szCs w:val="28"/>
        </w:rPr>
        <w:t xml:space="preserve">                   </w:t>
      </w:r>
      <w:r w:rsidR="001251DC">
        <w:rPr>
          <w:sz w:val="28"/>
          <w:szCs w:val="28"/>
        </w:rPr>
        <w:t xml:space="preserve"> </w:t>
      </w:r>
      <w:r w:rsidR="000062B9" w:rsidRPr="006167BD">
        <w:rPr>
          <w:b/>
          <w:sz w:val="28"/>
          <w:szCs w:val="28"/>
        </w:rPr>
        <w:t>П.П. Никитенков</w:t>
      </w:r>
    </w:p>
    <w:p w:rsidR="00B4064F" w:rsidRDefault="00D844E8" w:rsidP="00D844E8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  <w:r w:rsidR="00125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</w:p>
    <w:p w:rsidR="00D844E8" w:rsidRPr="00910785" w:rsidRDefault="00D844E8" w:rsidP="00D844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910785">
        <w:rPr>
          <w:sz w:val="28"/>
          <w:szCs w:val="28"/>
        </w:rPr>
        <w:t xml:space="preserve">                                                                               </w:t>
      </w:r>
    </w:p>
    <w:p w:rsidR="00622206" w:rsidRDefault="00622206" w:rsidP="00886888">
      <w:pPr>
        <w:rPr>
          <w:sz w:val="32"/>
          <w:szCs w:val="32"/>
        </w:rPr>
      </w:pPr>
    </w:p>
    <w:p w:rsidR="00E4347B" w:rsidRPr="0065302C" w:rsidRDefault="00E4347B" w:rsidP="00886888">
      <w:pPr>
        <w:rPr>
          <w:sz w:val="32"/>
          <w:szCs w:val="32"/>
        </w:rPr>
      </w:pPr>
    </w:p>
    <w:p w:rsidR="00404177" w:rsidRPr="00E63883" w:rsidRDefault="00DB0755" w:rsidP="0088688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1441F">
        <w:rPr>
          <w:sz w:val="28"/>
          <w:szCs w:val="28"/>
        </w:rPr>
        <w:t>8</w:t>
      </w:r>
      <w:r w:rsidR="00F2696C">
        <w:rPr>
          <w:sz w:val="28"/>
          <w:szCs w:val="28"/>
        </w:rPr>
        <w:t>.01.2021</w:t>
      </w:r>
    </w:p>
    <w:sectPr w:rsidR="00404177" w:rsidRPr="00E63883" w:rsidSect="00E4347B">
      <w:headerReference w:type="default" r:id="rId17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CD" w:rsidRDefault="00AB6CCD" w:rsidP="00404177">
      <w:r>
        <w:separator/>
      </w:r>
    </w:p>
  </w:endnote>
  <w:endnote w:type="continuationSeparator" w:id="1">
    <w:p w:rsidR="00AB6CCD" w:rsidRDefault="00AB6CC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CD" w:rsidRDefault="00AB6CCD" w:rsidP="00404177">
      <w:r>
        <w:separator/>
      </w:r>
    </w:p>
  </w:footnote>
  <w:footnote w:type="continuationSeparator" w:id="1">
    <w:p w:rsidR="00AB6CCD" w:rsidRDefault="00AB6CC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68F"/>
    <w:multiLevelType w:val="hybridMultilevel"/>
    <w:tmpl w:val="3ADA0E84"/>
    <w:lvl w:ilvl="0" w:tplc="24F2AC3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266A6"/>
    <w:multiLevelType w:val="hybridMultilevel"/>
    <w:tmpl w:val="FDD6BC7E"/>
    <w:lvl w:ilvl="0" w:tplc="81D2B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removeDateAndTime/>
  <w:defaultTabStop w:val="708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04E2"/>
    <w:rsid w:val="00001278"/>
    <w:rsid w:val="000062B9"/>
    <w:rsid w:val="00006D80"/>
    <w:rsid w:val="00011A30"/>
    <w:rsid w:val="0001441F"/>
    <w:rsid w:val="00020B46"/>
    <w:rsid w:val="00025D12"/>
    <w:rsid w:val="000304C4"/>
    <w:rsid w:val="00033364"/>
    <w:rsid w:val="00037B75"/>
    <w:rsid w:val="00040808"/>
    <w:rsid w:val="000418FF"/>
    <w:rsid w:val="00043BE8"/>
    <w:rsid w:val="00044563"/>
    <w:rsid w:val="00045005"/>
    <w:rsid w:val="00047D0D"/>
    <w:rsid w:val="00052781"/>
    <w:rsid w:val="00060C65"/>
    <w:rsid w:val="0006355C"/>
    <w:rsid w:val="000666EF"/>
    <w:rsid w:val="000670F4"/>
    <w:rsid w:val="00083727"/>
    <w:rsid w:val="000868FF"/>
    <w:rsid w:val="0009140D"/>
    <w:rsid w:val="0009609F"/>
    <w:rsid w:val="00096AB7"/>
    <w:rsid w:val="000B51F0"/>
    <w:rsid w:val="000C06D8"/>
    <w:rsid w:val="000C06F2"/>
    <w:rsid w:val="000C3A8A"/>
    <w:rsid w:val="000C4BEB"/>
    <w:rsid w:val="000C6005"/>
    <w:rsid w:val="000D02FD"/>
    <w:rsid w:val="000D2055"/>
    <w:rsid w:val="000D2DB3"/>
    <w:rsid w:val="000D740B"/>
    <w:rsid w:val="000E117E"/>
    <w:rsid w:val="000E552D"/>
    <w:rsid w:val="000E5E99"/>
    <w:rsid w:val="000F3EE8"/>
    <w:rsid w:val="000F51FE"/>
    <w:rsid w:val="00102D9E"/>
    <w:rsid w:val="00104805"/>
    <w:rsid w:val="00104CBD"/>
    <w:rsid w:val="00106787"/>
    <w:rsid w:val="00120FA4"/>
    <w:rsid w:val="00123803"/>
    <w:rsid w:val="00124BE7"/>
    <w:rsid w:val="001251DC"/>
    <w:rsid w:val="00134EC3"/>
    <w:rsid w:val="00136EDB"/>
    <w:rsid w:val="00140301"/>
    <w:rsid w:val="0014202E"/>
    <w:rsid w:val="001425BB"/>
    <w:rsid w:val="001459E5"/>
    <w:rsid w:val="0015058D"/>
    <w:rsid w:val="001634B6"/>
    <w:rsid w:val="001646F9"/>
    <w:rsid w:val="00164EE4"/>
    <w:rsid w:val="00165CE2"/>
    <w:rsid w:val="00167213"/>
    <w:rsid w:val="00171450"/>
    <w:rsid w:val="001748E9"/>
    <w:rsid w:val="0018110E"/>
    <w:rsid w:val="00183C1F"/>
    <w:rsid w:val="00194B47"/>
    <w:rsid w:val="001977E4"/>
    <w:rsid w:val="00197E59"/>
    <w:rsid w:val="001A2828"/>
    <w:rsid w:val="001A685D"/>
    <w:rsid w:val="001A79A1"/>
    <w:rsid w:val="001B439C"/>
    <w:rsid w:val="001B69C1"/>
    <w:rsid w:val="001C0523"/>
    <w:rsid w:val="001C1F11"/>
    <w:rsid w:val="001C3138"/>
    <w:rsid w:val="001C4C14"/>
    <w:rsid w:val="001C5C1C"/>
    <w:rsid w:val="001D4A57"/>
    <w:rsid w:val="001D68FA"/>
    <w:rsid w:val="001E061A"/>
    <w:rsid w:val="001E0EEB"/>
    <w:rsid w:val="002003BF"/>
    <w:rsid w:val="00203E01"/>
    <w:rsid w:val="00206661"/>
    <w:rsid w:val="00206B37"/>
    <w:rsid w:val="00213851"/>
    <w:rsid w:val="002213CC"/>
    <w:rsid w:val="002234E9"/>
    <w:rsid w:val="00223ED9"/>
    <w:rsid w:val="0022425A"/>
    <w:rsid w:val="00224961"/>
    <w:rsid w:val="00231A95"/>
    <w:rsid w:val="00231D8E"/>
    <w:rsid w:val="00232F43"/>
    <w:rsid w:val="00237556"/>
    <w:rsid w:val="002455E8"/>
    <w:rsid w:val="00245E9B"/>
    <w:rsid w:val="002510D0"/>
    <w:rsid w:val="00252727"/>
    <w:rsid w:val="002639CD"/>
    <w:rsid w:val="00265392"/>
    <w:rsid w:val="00275437"/>
    <w:rsid w:val="00276A9F"/>
    <w:rsid w:val="002800DA"/>
    <w:rsid w:val="00282444"/>
    <w:rsid w:val="00282E09"/>
    <w:rsid w:val="002834E0"/>
    <w:rsid w:val="00283E4A"/>
    <w:rsid w:val="00283E8A"/>
    <w:rsid w:val="0028775C"/>
    <w:rsid w:val="00291423"/>
    <w:rsid w:val="00291668"/>
    <w:rsid w:val="002939BE"/>
    <w:rsid w:val="002941C4"/>
    <w:rsid w:val="002A1220"/>
    <w:rsid w:val="002A7943"/>
    <w:rsid w:val="002B0C49"/>
    <w:rsid w:val="002C06AB"/>
    <w:rsid w:val="002C0B1A"/>
    <w:rsid w:val="002C3775"/>
    <w:rsid w:val="002D33BB"/>
    <w:rsid w:val="002D4E09"/>
    <w:rsid w:val="002D5F39"/>
    <w:rsid w:val="002E32F4"/>
    <w:rsid w:val="002E3BED"/>
    <w:rsid w:val="002E60F4"/>
    <w:rsid w:val="002F00D3"/>
    <w:rsid w:val="002F24D6"/>
    <w:rsid w:val="002F2ED8"/>
    <w:rsid w:val="002F41E4"/>
    <w:rsid w:val="00300617"/>
    <w:rsid w:val="003037E5"/>
    <w:rsid w:val="0032013A"/>
    <w:rsid w:val="00324F69"/>
    <w:rsid w:val="00325B27"/>
    <w:rsid w:val="00333A98"/>
    <w:rsid w:val="003359EB"/>
    <w:rsid w:val="0034166A"/>
    <w:rsid w:val="00357D6B"/>
    <w:rsid w:val="00373F4C"/>
    <w:rsid w:val="00377027"/>
    <w:rsid w:val="00377888"/>
    <w:rsid w:val="00377B68"/>
    <w:rsid w:val="003825FC"/>
    <w:rsid w:val="003837BB"/>
    <w:rsid w:val="0039075B"/>
    <w:rsid w:val="003936FE"/>
    <w:rsid w:val="0039599B"/>
    <w:rsid w:val="003978BB"/>
    <w:rsid w:val="003A38B5"/>
    <w:rsid w:val="003A7964"/>
    <w:rsid w:val="003B254C"/>
    <w:rsid w:val="003B39DF"/>
    <w:rsid w:val="003C26D7"/>
    <w:rsid w:val="003C3444"/>
    <w:rsid w:val="003C40A0"/>
    <w:rsid w:val="003D2419"/>
    <w:rsid w:val="003E339B"/>
    <w:rsid w:val="003E3E59"/>
    <w:rsid w:val="003F4755"/>
    <w:rsid w:val="003F5A8D"/>
    <w:rsid w:val="00400928"/>
    <w:rsid w:val="00402232"/>
    <w:rsid w:val="00404177"/>
    <w:rsid w:val="004227A7"/>
    <w:rsid w:val="00426772"/>
    <w:rsid w:val="00435183"/>
    <w:rsid w:val="00441921"/>
    <w:rsid w:val="00442BA4"/>
    <w:rsid w:val="004436C9"/>
    <w:rsid w:val="0044495D"/>
    <w:rsid w:val="00444F65"/>
    <w:rsid w:val="00445C33"/>
    <w:rsid w:val="004519D4"/>
    <w:rsid w:val="004538DB"/>
    <w:rsid w:val="004557EE"/>
    <w:rsid w:val="00467649"/>
    <w:rsid w:val="00470C55"/>
    <w:rsid w:val="0047545B"/>
    <w:rsid w:val="00476523"/>
    <w:rsid w:val="004768AC"/>
    <w:rsid w:val="0048102B"/>
    <w:rsid w:val="00481BC4"/>
    <w:rsid w:val="0049187F"/>
    <w:rsid w:val="00496DD4"/>
    <w:rsid w:val="004A03CE"/>
    <w:rsid w:val="004A09DC"/>
    <w:rsid w:val="004A6AD8"/>
    <w:rsid w:val="004A7956"/>
    <w:rsid w:val="004B479C"/>
    <w:rsid w:val="004C1E34"/>
    <w:rsid w:val="004C6AD2"/>
    <w:rsid w:val="004D3277"/>
    <w:rsid w:val="004D5FEF"/>
    <w:rsid w:val="004E2154"/>
    <w:rsid w:val="004E3C66"/>
    <w:rsid w:val="004E66BF"/>
    <w:rsid w:val="004F2D56"/>
    <w:rsid w:val="004F413C"/>
    <w:rsid w:val="004F739B"/>
    <w:rsid w:val="00500A5C"/>
    <w:rsid w:val="00502909"/>
    <w:rsid w:val="005054F7"/>
    <w:rsid w:val="005079CC"/>
    <w:rsid w:val="005141F6"/>
    <w:rsid w:val="005267CA"/>
    <w:rsid w:val="0053151B"/>
    <w:rsid w:val="005330F5"/>
    <w:rsid w:val="005336C0"/>
    <w:rsid w:val="005344C8"/>
    <w:rsid w:val="005444A4"/>
    <w:rsid w:val="005524F3"/>
    <w:rsid w:val="005542D8"/>
    <w:rsid w:val="0055702C"/>
    <w:rsid w:val="00562496"/>
    <w:rsid w:val="00562EA4"/>
    <w:rsid w:val="00565278"/>
    <w:rsid w:val="0056606E"/>
    <w:rsid w:val="00567DC8"/>
    <w:rsid w:val="00571E6C"/>
    <w:rsid w:val="005726CF"/>
    <w:rsid w:val="005832E9"/>
    <w:rsid w:val="00583A34"/>
    <w:rsid w:val="0059222A"/>
    <w:rsid w:val="00592489"/>
    <w:rsid w:val="00592850"/>
    <w:rsid w:val="0059777B"/>
    <w:rsid w:val="005A0604"/>
    <w:rsid w:val="005A5328"/>
    <w:rsid w:val="005A708A"/>
    <w:rsid w:val="005B5D4B"/>
    <w:rsid w:val="005B7D09"/>
    <w:rsid w:val="005D302B"/>
    <w:rsid w:val="005D552A"/>
    <w:rsid w:val="005D691C"/>
    <w:rsid w:val="005E5B23"/>
    <w:rsid w:val="005F033C"/>
    <w:rsid w:val="005F1286"/>
    <w:rsid w:val="006012D3"/>
    <w:rsid w:val="00603AE9"/>
    <w:rsid w:val="00606486"/>
    <w:rsid w:val="00606AE2"/>
    <w:rsid w:val="0061223A"/>
    <w:rsid w:val="006149FA"/>
    <w:rsid w:val="00614CC4"/>
    <w:rsid w:val="006158B4"/>
    <w:rsid w:val="006167BD"/>
    <w:rsid w:val="006177C5"/>
    <w:rsid w:val="00622206"/>
    <w:rsid w:val="006257B4"/>
    <w:rsid w:val="00630ECD"/>
    <w:rsid w:val="00640D0A"/>
    <w:rsid w:val="006414A8"/>
    <w:rsid w:val="00644071"/>
    <w:rsid w:val="006448C7"/>
    <w:rsid w:val="00645438"/>
    <w:rsid w:val="00647BD6"/>
    <w:rsid w:val="006503D3"/>
    <w:rsid w:val="0065302C"/>
    <w:rsid w:val="006535D0"/>
    <w:rsid w:val="00653CFE"/>
    <w:rsid w:val="00657A82"/>
    <w:rsid w:val="00662316"/>
    <w:rsid w:val="00665090"/>
    <w:rsid w:val="006751F7"/>
    <w:rsid w:val="0067798D"/>
    <w:rsid w:val="00677DFD"/>
    <w:rsid w:val="00681695"/>
    <w:rsid w:val="00683E66"/>
    <w:rsid w:val="006857F3"/>
    <w:rsid w:val="00692221"/>
    <w:rsid w:val="00692F3E"/>
    <w:rsid w:val="00695023"/>
    <w:rsid w:val="006A1B00"/>
    <w:rsid w:val="006A6901"/>
    <w:rsid w:val="006A7BD5"/>
    <w:rsid w:val="006B229D"/>
    <w:rsid w:val="006B745C"/>
    <w:rsid w:val="006C4AC3"/>
    <w:rsid w:val="006D757B"/>
    <w:rsid w:val="006E1BAF"/>
    <w:rsid w:val="006E7FFC"/>
    <w:rsid w:val="006F1A44"/>
    <w:rsid w:val="006F3BBC"/>
    <w:rsid w:val="006F7AEE"/>
    <w:rsid w:val="007021E0"/>
    <w:rsid w:val="007026CD"/>
    <w:rsid w:val="00702984"/>
    <w:rsid w:val="00705618"/>
    <w:rsid w:val="00712240"/>
    <w:rsid w:val="00712BF3"/>
    <w:rsid w:val="00720327"/>
    <w:rsid w:val="00720902"/>
    <w:rsid w:val="00721A88"/>
    <w:rsid w:val="007226A5"/>
    <w:rsid w:val="00726472"/>
    <w:rsid w:val="00727B6A"/>
    <w:rsid w:val="00727FB9"/>
    <w:rsid w:val="00733728"/>
    <w:rsid w:val="00733AC2"/>
    <w:rsid w:val="00736FD2"/>
    <w:rsid w:val="00740E1B"/>
    <w:rsid w:val="00741D53"/>
    <w:rsid w:val="007478D3"/>
    <w:rsid w:val="00750AB5"/>
    <w:rsid w:val="00752F28"/>
    <w:rsid w:val="00757E08"/>
    <w:rsid w:val="007620D9"/>
    <w:rsid w:val="00762A71"/>
    <w:rsid w:val="00762F61"/>
    <w:rsid w:val="00767931"/>
    <w:rsid w:val="00780900"/>
    <w:rsid w:val="00784F88"/>
    <w:rsid w:val="007911A1"/>
    <w:rsid w:val="0079583D"/>
    <w:rsid w:val="00796760"/>
    <w:rsid w:val="007A0A8D"/>
    <w:rsid w:val="007A333A"/>
    <w:rsid w:val="007A7EDE"/>
    <w:rsid w:val="007B4069"/>
    <w:rsid w:val="007B58C4"/>
    <w:rsid w:val="007C1D3E"/>
    <w:rsid w:val="007C518B"/>
    <w:rsid w:val="007C5E75"/>
    <w:rsid w:val="007D4355"/>
    <w:rsid w:val="007D6BE2"/>
    <w:rsid w:val="007D7E3E"/>
    <w:rsid w:val="007E5F9A"/>
    <w:rsid w:val="007E79CB"/>
    <w:rsid w:val="007F37FE"/>
    <w:rsid w:val="007F59F7"/>
    <w:rsid w:val="007F775B"/>
    <w:rsid w:val="00800F23"/>
    <w:rsid w:val="00804B0A"/>
    <w:rsid w:val="00805EFB"/>
    <w:rsid w:val="008066CC"/>
    <w:rsid w:val="00811C73"/>
    <w:rsid w:val="008122BB"/>
    <w:rsid w:val="00814F9E"/>
    <w:rsid w:val="008209B9"/>
    <w:rsid w:val="008247E7"/>
    <w:rsid w:val="00826524"/>
    <w:rsid w:val="00830487"/>
    <w:rsid w:val="00831AFF"/>
    <w:rsid w:val="0083213D"/>
    <w:rsid w:val="00836A25"/>
    <w:rsid w:val="00836B9F"/>
    <w:rsid w:val="00841772"/>
    <w:rsid w:val="00843187"/>
    <w:rsid w:val="00850AE0"/>
    <w:rsid w:val="00856760"/>
    <w:rsid w:val="00862BA3"/>
    <w:rsid w:val="00864988"/>
    <w:rsid w:val="008669DF"/>
    <w:rsid w:val="00872C74"/>
    <w:rsid w:val="00872D52"/>
    <w:rsid w:val="00886888"/>
    <w:rsid w:val="00897CE9"/>
    <w:rsid w:val="008B32BE"/>
    <w:rsid w:val="008B5125"/>
    <w:rsid w:val="008B5403"/>
    <w:rsid w:val="008B6981"/>
    <w:rsid w:val="008C0634"/>
    <w:rsid w:val="008C587A"/>
    <w:rsid w:val="008D07C3"/>
    <w:rsid w:val="008D408C"/>
    <w:rsid w:val="008D5E9A"/>
    <w:rsid w:val="008E583E"/>
    <w:rsid w:val="0090056D"/>
    <w:rsid w:val="00901435"/>
    <w:rsid w:val="00901AD0"/>
    <w:rsid w:val="00901E21"/>
    <w:rsid w:val="00904EB2"/>
    <w:rsid w:val="00905284"/>
    <w:rsid w:val="00905C53"/>
    <w:rsid w:val="00910785"/>
    <w:rsid w:val="009126AE"/>
    <w:rsid w:val="009137A5"/>
    <w:rsid w:val="00913ACA"/>
    <w:rsid w:val="00916A6E"/>
    <w:rsid w:val="0092002B"/>
    <w:rsid w:val="009219A7"/>
    <w:rsid w:val="009221ED"/>
    <w:rsid w:val="00925634"/>
    <w:rsid w:val="00932C8B"/>
    <w:rsid w:val="00936B93"/>
    <w:rsid w:val="009403D7"/>
    <w:rsid w:val="009437E4"/>
    <w:rsid w:val="009441A1"/>
    <w:rsid w:val="00951782"/>
    <w:rsid w:val="00951897"/>
    <w:rsid w:val="009539E7"/>
    <w:rsid w:val="00955DEA"/>
    <w:rsid w:val="009601B6"/>
    <w:rsid w:val="00960912"/>
    <w:rsid w:val="009666B4"/>
    <w:rsid w:val="00966B80"/>
    <w:rsid w:val="00971136"/>
    <w:rsid w:val="00974F96"/>
    <w:rsid w:val="00977330"/>
    <w:rsid w:val="009836C6"/>
    <w:rsid w:val="00985E93"/>
    <w:rsid w:val="0099191D"/>
    <w:rsid w:val="00992FE2"/>
    <w:rsid w:val="00997AE7"/>
    <w:rsid w:val="009A2606"/>
    <w:rsid w:val="009A3219"/>
    <w:rsid w:val="009A576D"/>
    <w:rsid w:val="009B0D68"/>
    <w:rsid w:val="009B1DA6"/>
    <w:rsid w:val="009B2FAD"/>
    <w:rsid w:val="009B6657"/>
    <w:rsid w:val="009B69AF"/>
    <w:rsid w:val="009C0866"/>
    <w:rsid w:val="009C7115"/>
    <w:rsid w:val="009D16ED"/>
    <w:rsid w:val="009D1F9F"/>
    <w:rsid w:val="009D3A19"/>
    <w:rsid w:val="009D488B"/>
    <w:rsid w:val="009F0817"/>
    <w:rsid w:val="00A02661"/>
    <w:rsid w:val="00A119E7"/>
    <w:rsid w:val="00A120EF"/>
    <w:rsid w:val="00A16A5A"/>
    <w:rsid w:val="00A262D6"/>
    <w:rsid w:val="00A26E8C"/>
    <w:rsid w:val="00A31406"/>
    <w:rsid w:val="00A32A48"/>
    <w:rsid w:val="00A37EF0"/>
    <w:rsid w:val="00A50502"/>
    <w:rsid w:val="00A561D5"/>
    <w:rsid w:val="00A607D0"/>
    <w:rsid w:val="00A6169D"/>
    <w:rsid w:val="00A64FDE"/>
    <w:rsid w:val="00A658B4"/>
    <w:rsid w:val="00A6657D"/>
    <w:rsid w:val="00A6696F"/>
    <w:rsid w:val="00A70BCF"/>
    <w:rsid w:val="00A70CFF"/>
    <w:rsid w:val="00A7342C"/>
    <w:rsid w:val="00A74C78"/>
    <w:rsid w:val="00A762C8"/>
    <w:rsid w:val="00A856C7"/>
    <w:rsid w:val="00A866FC"/>
    <w:rsid w:val="00A91CD3"/>
    <w:rsid w:val="00A96125"/>
    <w:rsid w:val="00A97293"/>
    <w:rsid w:val="00AB32FE"/>
    <w:rsid w:val="00AB6463"/>
    <w:rsid w:val="00AB6CCD"/>
    <w:rsid w:val="00AC02BA"/>
    <w:rsid w:val="00AC6A86"/>
    <w:rsid w:val="00AC7CB7"/>
    <w:rsid w:val="00AD5CFA"/>
    <w:rsid w:val="00AD6776"/>
    <w:rsid w:val="00AE0428"/>
    <w:rsid w:val="00AE17E5"/>
    <w:rsid w:val="00AE23C8"/>
    <w:rsid w:val="00AE35FE"/>
    <w:rsid w:val="00AE4874"/>
    <w:rsid w:val="00AE613E"/>
    <w:rsid w:val="00B023B2"/>
    <w:rsid w:val="00B03AF3"/>
    <w:rsid w:val="00B051D3"/>
    <w:rsid w:val="00B0542C"/>
    <w:rsid w:val="00B11DC9"/>
    <w:rsid w:val="00B12973"/>
    <w:rsid w:val="00B138EF"/>
    <w:rsid w:val="00B21C2B"/>
    <w:rsid w:val="00B24B4E"/>
    <w:rsid w:val="00B37A40"/>
    <w:rsid w:val="00B4064F"/>
    <w:rsid w:val="00B4081E"/>
    <w:rsid w:val="00B40A18"/>
    <w:rsid w:val="00B50FF3"/>
    <w:rsid w:val="00B526B1"/>
    <w:rsid w:val="00B52719"/>
    <w:rsid w:val="00B56F86"/>
    <w:rsid w:val="00B62384"/>
    <w:rsid w:val="00B627D2"/>
    <w:rsid w:val="00B628C6"/>
    <w:rsid w:val="00B646A2"/>
    <w:rsid w:val="00B8651E"/>
    <w:rsid w:val="00BA5A81"/>
    <w:rsid w:val="00BA66D9"/>
    <w:rsid w:val="00BB49EC"/>
    <w:rsid w:val="00BB53D1"/>
    <w:rsid w:val="00BC1E18"/>
    <w:rsid w:val="00BC4125"/>
    <w:rsid w:val="00BD087A"/>
    <w:rsid w:val="00BD1552"/>
    <w:rsid w:val="00BD4678"/>
    <w:rsid w:val="00BD644E"/>
    <w:rsid w:val="00BD6FB0"/>
    <w:rsid w:val="00BE3900"/>
    <w:rsid w:val="00BE40A0"/>
    <w:rsid w:val="00BE72C5"/>
    <w:rsid w:val="00BE779F"/>
    <w:rsid w:val="00BF5345"/>
    <w:rsid w:val="00C0030E"/>
    <w:rsid w:val="00C029B9"/>
    <w:rsid w:val="00C05A2A"/>
    <w:rsid w:val="00C068A8"/>
    <w:rsid w:val="00C068C1"/>
    <w:rsid w:val="00C25364"/>
    <w:rsid w:val="00C26140"/>
    <w:rsid w:val="00C33851"/>
    <w:rsid w:val="00C43DBB"/>
    <w:rsid w:val="00C452E7"/>
    <w:rsid w:val="00C52E4D"/>
    <w:rsid w:val="00C60014"/>
    <w:rsid w:val="00C640A7"/>
    <w:rsid w:val="00C653EE"/>
    <w:rsid w:val="00C746AA"/>
    <w:rsid w:val="00C83612"/>
    <w:rsid w:val="00C847A0"/>
    <w:rsid w:val="00C86560"/>
    <w:rsid w:val="00C96180"/>
    <w:rsid w:val="00CA3DE0"/>
    <w:rsid w:val="00CA4DF1"/>
    <w:rsid w:val="00CA7E39"/>
    <w:rsid w:val="00CB1C28"/>
    <w:rsid w:val="00CB515E"/>
    <w:rsid w:val="00CC23F1"/>
    <w:rsid w:val="00CC2D87"/>
    <w:rsid w:val="00CD03BD"/>
    <w:rsid w:val="00CD3CF6"/>
    <w:rsid w:val="00CE371C"/>
    <w:rsid w:val="00CE4FC1"/>
    <w:rsid w:val="00CF289A"/>
    <w:rsid w:val="00CF6C51"/>
    <w:rsid w:val="00D0098C"/>
    <w:rsid w:val="00D01578"/>
    <w:rsid w:val="00D0609F"/>
    <w:rsid w:val="00D11708"/>
    <w:rsid w:val="00D14810"/>
    <w:rsid w:val="00D1700E"/>
    <w:rsid w:val="00D17571"/>
    <w:rsid w:val="00D30C1E"/>
    <w:rsid w:val="00D30EFC"/>
    <w:rsid w:val="00D4675F"/>
    <w:rsid w:val="00D50BA1"/>
    <w:rsid w:val="00D5615B"/>
    <w:rsid w:val="00D65ABF"/>
    <w:rsid w:val="00D667E0"/>
    <w:rsid w:val="00D74799"/>
    <w:rsid w:val="00D7687D"/>
    <w:rsid w:val="00D77101"/>
    <w:rsid w:val="00D81E1A"/>
    <w:rsid w:val="00D844E8"/>
    <w:rsid w:val="00D86305"/>
    <w:rsid w:val="00D87C21"/>
    <w:rsid w:val="00DA1EEC"/>
    <w:rsid w:val="00DA2B0D"/>
    <w:rsid w:val="00DA5763"/>
    <w:rsid w:val="00DB0755"/>
    <w:rsid w:val="00DB386E"/>
    <w:rsid w:val="00DC33ED"/>
    <w:rsid w:val="00DC3B0D"/>
    <w:rsid w:val="00DC3E42"/>
    <w:rsid w:val="00DC58DD"/>
    <w:rsid w:val="00DC5DA0"/>
    <w:rsid w:val="00DC6989"/>
    <w:rsid w:val="00DD671F"/>
    <w:rsid w:val="00DE0DA6"/>
    <w:rsid w:val="00DE3FEE"/>
    <w:rsid w:val="00DE4F40"/>
    <w:rsid w:val="00DF668A"/>
    <w:rsid w:val="00DF7EE7"/>
    <w:rsid w:val="00E164B2"/>
    <w:rsid w:val="00E17B85"/>
    <w:rsid w:val="00E22E96"/>
    <w:rsid w:val="00E2414F"/>
    <w:rsid w:val="00E242F4"/>
    <w:rsid w:val="00E24352"/>
    <w:rsid w:val="00E27BAD"/>
    <w:rsid w:val="00E41D28"/>
    <w:rsid w:val="00E4347B"/>
    <w:rsid w:val="00E4549D"/>
    <w:rsid w:val="00E53D69"/>
    <w:rsid w:val="00E5566B"/>
    <w:rsid w:val="00E57137"/>
    <w:rsid w:val="00E60DB7"/>
    <w:rsid w:val="00E63883"/>
    <w:rsid w:val="00E6622E"/>
    <w:rsid w:val="00E66A1E"/>
    <w:rsid w:val="00E71868"/>
    <w:rsid w:val="00E71EDB"/>
    <w:rsid w:val="00E7279A"/>
    <w:rsid w:val="00E823FF"/>
    <w:rsid w:val="00E85C34"/>
    <w:rsid w:val="00E9690A"/>
    <w:rsid w:val="00E97203"/>
    <w:rsid w:val="00E9772D"/>
    <w:rsid w:val="00EA162A"/>
    <w:rsid w:val="00EA2708"/>
    <w:rsid w:val="00EA5F3D"/>
    <w:rsid w:val="00EB1BC3"/>
    <w:rsid w:val="00EC0065"/>
    <w:rsid w:val="00EC3A93"/>
    <w:rsid w:val="00EC79F1"/>
    <w:rsid w:val="00EE278E"/>
    <w:rsid w:val="00EE4CD8"/>
    <w:rsid w:val="00EE6206"/>
    <w:rsid w:val="00EF284E"/>
    <w:rsid w:val="00EF4B47"/>
    <w:rsid w:val="00F002AA"/>
    <w:rsid w:val="00F0166D"/>
    <w:rsid w:val="00F03235"/>
    <w:rsid w:val="00F0413A"/>
    <w:rsid w:val="00F0605F"/>
    <w:rsid w:val="00F233E8"/>
    <w:rsid w:val="00F26520"/>
    <w:rsid w:val="00F26865"/>
    <w:rsid w:val="00F2696C"/>
    <w:rsid w:val="00F31C3C"/>
    <w:rsid w:val="00F54EFA"/>
    <w:rsid w:val="00F56EAE"/>
    <w:rsid w:val="00F6342E"/>
    <w:rsid w:val="00F66F23"/>
    <w:rsid w:val="00F7564E"/>
    <w:rsid w:val="00F76145"/>
    <w:rsid w:val="00F77B1C"/>
    <w:rsid w:val="00F9364C"/>
    <w:rsid w:val="00FA51D2"/>
    <w:rsid w:val="00FA5B19"/>
    <w:rsid w:val="00FA650A"/>
    <w:rsid w:val="00FC0F0C"/>
    <w:rsid w:val="00FC6541"/>
    <w:rsid w:val="00FD4D82"/>
    <w:rsid w:val="00FE3ED2"/>
    <w:rsid w:val="00FE4CAC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015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D015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974F9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974F96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5267C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F787E"/>
    <w:rPr>
      <w:color w:val="0000FF"/>
      <w:u w:val="single"/>
    </w:rPr>
  </w:style>
  <w:style w:type="character" w:customStyle="1" w:styleId="z-label">
    <w:name w:val="z-label"/>
    <w:basedOn w:val="a0"/>
    <w:rsid w:val="00044563"/>
  </w:style>
  <w:style w:type="paragraph" w:customStyle="1" w:styleId="ConsPlusNormal">
    <w:name w:val="ConsPlusNormal"/>
    <w:rsid w:val="007A33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1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lk">
    <w:name w:val="blk"/>
    <w:basedOn w:val="a0"/>
    <w:rsid w:val="00442BA4"/>
  </w:style>
  <w:style w:type="character" w:styleId="ac">
    <w:name w:val="Strong"/>
    <w:basedOn w:val="a0"/>
    <w:uiPriority w:val="22"/>
    <w:qFormat/>
    <w:rsid w:val="00020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269353AC8E3403401D33127EA2C3CD5C27F992369AEDE423084CB9D0209FA32BE80402D8A499576FDK" TargetMode="External"/><Relationship Id="rId13" Type="http://schemas.openxmlformats.org/officeDocument/2006/relationships/hyperlink" Target="consultantplus://offline/ref=E9F269353AC8E3403401D33127EA2C3CD5CD7E9D2263AEDE423084CB9D0209FA32BE80422B78F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.kardymovo.ru/files/291/ob-utverzhdenii-programmy-profilaktiki-narushenij-obyazatelnyh-trebovanij-v-sfere-municipalnogo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F269353AC8E3403401D33127EA2C3CD5CD7E9D2263AEDE423084CB9D0209FA32BE80422B78F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F269353AC8E3403401D33127EA2C3CD1CD7995256BF3D44A6988C99A0D56ED35F78C412D8B4979F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oy.kardymovo.ru/files/340/ob-utverzhdenii-polozheniya-o-municipalnom-zhilischnom-kontrole-na-territorii-kardymovskogo-rajona-sm.doc" TargetMode="External"/><Relationship Id="rId10" Type="http://schemas.openxmlformats.org/officeDocument/2006/relationships/hyperlink" Target="consultantplus://offline/ref=E9F269353AC8E3403401D33127EA2C3CD5C27F9B2C65AEDE423084CB9D0209FA32BE804972F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269353AC8E3403401D33127EA2C3CD5CD7E9D2263AEDE423084CB9D0209FA32BE80422B78F8K" TargetMode="External"/><Relationship Id="rId14" Type="http://schemas.openxmlformats.org/officeDocument/2006/relationships/hyperlink" Target="consultantplus://offline/ref=E9F269353AC8E3403401D33127EA2C3CD5C27F9B2C65AEDE423084CB9D0209FA32BE804972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3082-92E1-48F2-9C3B-4882C318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26286</CharactersWithSpaces>
  <SharedDoc>false</SharedDoc>
  <HLinks>
    <vt:vector size="48" baseType="variant">
      <vt:variant>
        <vt:i4>1245199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consultantplus://offline/ref=E9F269353AC8E3403401D33127EA2C3CD1CD7995256BF3D44A6988C99A0D56ED35F78C412D8B4979F3K</vt:lpwstr>
      </vt:variant>
      <vt:variant>
        <vt:lpwstr/>
      </vt:variant>
      <vt:variant>
        <vt:i4>2949229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consultantplus://offline/ref=E9F269353AC8E3403401D33127EA2C3CD5C27F992369AEDE423084CB9D0209FA32BE80402D8A499576FDK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2949229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2021-01-29T14:09:00Z</dcterms:created>
  <dcterms:modified xsi:type="dcterms:W3CDTF">2021-01-29T14:12:00Z</dcterms:modified>
</cp:coreProperties>
</file>